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5A" w:rsidRDefault="008838DB" w:rsidP="0087615A">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 xml:space="preserve"> </w:t>
      </w:r>
      <w:r w:rsidR="0087615A">
        <w:rPr>
          <w:rFonts w:ascii="Georgia" w:eastAsia="Times New Roman" w:hAnsi="Georgia" w:cs="Times New Roman"/>
          <w:color w:val="000000" w:themeColor="text1"/>
          <w:kern w:val="36"/>
          <w:sz w:val="36"/>
          <w:szCs w:val="36"/>
          <w:lang w:eastAsia="es-ES"/>
        </w:rPr>
        <w:t xml:space="preserve">                   Leopardo de las nieves </w:t>
      </w:r>
    </w:p>
    <w:p w:rsidR="0025110D" w:rsidRDefault="0025110D" w:rsidP="0087615A">
      <w:pPr>
        <w:rPr>
          <w:rFonts w:ascii="Georgia" w:eastAsia="Times New Roman" w:hAnsi="Georgia" w:cs="Times New Roman"/>
          <w:color w:val="000000" w:themeColor="text1"/>
          <w:kern w:val="36"/>
          <w:sz w:val="36"/>
          <w:szCs w:val="36"/>
          <w:lang w:eastAsia="es-ES"/>
        </w:rPr>
      </w:pPr>
    </w:p>
    <w:p w:rsidR="0025110D" w:rsidRDefault="0025110D" w:rsidP="0087615A">
      <w:pPr>
        <w:rPr>
          <w:rFonts w:ascii="Georgia" w:eastAsia="Times New Roman" w:hAnsi="Georgia" w:cs="Times New Roman"/>
          <w:color w:val="000000" w:themeColor="text1"/>
          <w:kern w:val="36"/>
          <w:sz w:val="36"/>
          <w:szCs w:val="36"/>
          <w:lang w:eastAsia="es-ES"/>
        </w:rPr>
      </w:pPr>
    </w:p>
    <w:p w:rsidR="0025110D" w:rsidRDefault="0025110D" w:rsidP="0087615A">
      <w:pPr>
        <w:rPr>
          <w:rFonts w:ascii="Georgia" w:eastAsia="Times New Roman" w:hAnsi="Georgia" w:cs="Times New Roman"/>
          <w:color w:val="000000" w:themeColor="text1"/>
          <w:kern w:val="36"/>
          <w:sz w:val="36"/>
          <w:szCs w:val="36"/>
          <w:lang w:eastAsia="es-ES"/>
        </w:rPr>
      </w:pPr>
    </w:p>
    <w:p w:rsidR="0087615A" w:rsidRDefault="0087615A" w:rsidP="0087615A">
      <w:pPr>
        <w:rPr>
          <w:rFonts w:ascii="Georgia" w:eastAsia="Times New Roman" w:hAnsi="Georgia" w:cs="Times New Roman"/>
          <w:color w:val="000000" w:themeColor="text1"/>
          <w:kern w:val="36"/>
          <w:sz w:val="36"/>
          <w:szCs w:val="36"/>
          <w:lang w:eastAsia="es-ES"/>
        </w:rPr>
      </w:pPr>
    </w:p>
    <w:p w:rsidR="0025110D" w:rsidRDefault="0025110D" w:rsidP="0025110D">
      <w:pPr>
        <w:rPr>
          <w:rFonts w:ascii="Georgia" w:eastAsia="Times New Roman" w:hAnsi="Georgia" w:cs="Times New Roman"/>
          <w:color w:val="000000" w:themeColor="text1"/>
          <w:kern w:val="36"/>
          <w:sz w:val="36"/>
          <w:szCs w:val="36"/>
          <w:lang w:eastAsia="es-ES"/>
        </w:rPr>
      </w:pPr>
    </w:p>
    <w:p w:rsidR="0025110D" w:rsidRDefault="0025110D" w:rsidP="0025110D">
      <w:pPr>
        <w:rPr>
          <w:rFonts w:ascii="Georgia" w:eastAsia="Times New Roman" w:hAnsi="Georgia" w:cs="Times New Roman"/>
          <w:color w:val="000000" w:themeColor="text1"/>
          <w:kern w:val="36"/>
          <w:sz w:val="36"/>
          <w:szCs w:val="36"/>
          <w:lang w:eastAsia="es-ES"/>
        </w:rPr>
      </w:pPr>
    </w:p>
    <w:p w:rsidR="0087615A" w:rsidRDefault="0087615A" w:rsidP="0025110D">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Carolina Parra González</w:t>
      </w:r>
      <w:r w:rsidR="0025110D">
        <w:rPr>
          <w:rFonts w:ascii="Georgia" w:eastAsia="Times New Roman" w:hAnsi="Georgia" w:cs="Times New Roman"/>
          <w:color w:val="000000" w:themeColor="text1"/>
          <w:kern w:val="36"/>
          <w:sz w:val="36"/>
          <w:szCs w:val="36"/>
          <w:lang w:eastAsia="es-ES"/>
        </w:rPr>
        <w:t>, María Lucia Vargas Loaiza</w:t>
      </w:r>
    </w:p>
    <w:p w:rsidR="0025110D" w:rsidRDefault="0025110D" w:rsidP="0025110D">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 xml:space="preserve">                             (estudiantes)</w:t>
      </w:r>
    </w:p>
    <w:p w:rsidR="0025110D" w:rsidRDefault="0025110D" w:rsidP="0025110D">
      <w:pPr>
        <w:rPr>
          <w:rFonts w:ascii="Georgia" w:eastAsia="Times New Roman" w:hAnsi="Georgia" w:cs="Times New Roman"/>
          <w:color w:val="000000" w:themeColor="text1"/>
          <w:kern w:val="36"/>
          <w:sz w:val="36"/>
          <w:szCs w:val="36"/>
          <w:lang w:eastAsia="es-ES"/>
        </w:rPr>
      </w:pPr>
    </w:p>
    <w:p w:rsidR="0025110D" w:rsidRDefault="0025110D" w:rsidP="0025110D">
      <w:pPr>
        <w:rPr>
          <w:rFonts w:ascii="Georgia" w:eastAsia="Times New Roman" w:hAnsi="Georgia" w:cs="Times New Roman"/>
          <w:color w:val="000000" w:themeColor="text1"/>
          <w:kern w:val="36"/>
          <w:sz w:val="36"/>
          <w:szCs w:val="36"/>
          <w:lang w:eastAsia="es-ES"/>
        </w:rPr>
      </w:pPr>
    </w:p>
    <w:p w:rsidR="0025110D" w:rsidRDefault="0025110D" w:rsidP="0025110D">
      <w:pPr>
        <w:rPr>
          <w:rFonts w:ascii="Georgia" w:eastAsia="Times New Roman" w:hAnsi="Georgia" w:cs="Times New Roman"/>
          <w:color w:val="000000" w:themeColor="text1"/>
          <w:kern w:val="36"/>
          <w:sz w:val="36"/>
          <w:szCs w:val="36"/>
          <w:lang w:eastAsia="es-ES"/>
        </w:rPr>
      </w:pPr>
    </w:p>
    <w:p w:rsidR="0025110D" w:rsidRDefault="0025110D" w:rsidP="0025110D">
      <w:pPr>
        <w:rPr>
          <w:rFonts w:ascii="Georgia" w:eastAsia="Times New Roman" w:hAnsi="Georgia" w:cs="Times New Roman"/>
          <w:color w:val="000000" w:themeColor="text1"/>
          <w:kern w:val="36"/>
          <w:sz w:val="36"/>
          <w:szCs w:val="36"/>
          <w:lang w:eastAsia="es-ES"/>
        </w:rPr>
      </w:pPr>
    </w:p>
    <w:p w:rsidR="0025110D" w:rsidRDefault="0025110D" w:rsidP="0025110D">
      <w:pPr>
        <w:rPr>
          <w:rFonts w:ascii="Georgia" w:eastAsia="Times New Roman" w:hAnsi="Georgia" w:cs="Times New Roman"/>
          <w:color w:val="000000" w:themeColor="text1"/>
          <w:kern w:val="36"/>
          <w:sz w:val="36"/>
          <w:szCs w:val="36"/>
          <w:lang w:eastAsia="es-ES"/>
        </w:rPr>
      </w:pPr>
    </w:p>
    <w:p w:rsidR="0025110D" w:rsidRDefault="0025110D" w:rsidP="0025110D">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 xml:space="preserve">               I.E. Ángela Restrepo Moreno</w:t>
      </w:r>
    </w:p>
    <w:p w:rsidR="0025110D" w:rsidRDefault="0025110D" w:rsidP="0025110D">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 xml:space="preserve">                      Medellín –Antioquia</w:t>
      </w:r>
    </w:p>
    <w:p w:rsidR="0025110D" w:rsidRDefault="0025110D" w:rsidP="0025110D">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 xml:space="preserve">                     Taller De Informática</w:t>
      </w:r>
    </w:p>
    <w:p w:rsidR="0025110D" w:rsidRDefault="0025110D" w:rsidP="0025110D">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 xml:space="preserve">                                     7-2</w:t>
      </w:r>
    </w:p>
    <w:p w:rsidR="0025110D" w:rsidRDefault="0025110D" w:rsidP="0025110D">
      <w:pPr>
        <w:rPr>
          <w:rFonts w:ascii="Georgia" w:eastAsia="Times New Roman" w:hAnsi="Georgia" w:cs="Times New Roman"/>
          <w:color w:val="000000" w:themeColor="text1"/>
          <w:kern w:val="36"/>
          <w:sz w:val="36"/>
          <w:szCs w:val="36"/>
          <w:lang w:eastAsia="es-ES"/>
        </w:rPr>
      </w:pPr>
      <w:r>
        <w:rPr>
          <w:rFonts w:ascii="Georgia" w:eastAsia="Times New Roman" w:hAnsi="Georgia" w:cs="Times New Roman"/>
          <w:color w:val="000000" w:themeColor="text1"/>
          <w:kern w:val="36"/>
          <w:sz w:val="36"/>
          <w:szCs w:val="36"/>
          <w:lang w:eastAsia="es-ES"/>
        </w:rPr>
        <w:t xml:space="preserve">                                   2014</w:t>
      </w:r>
    </w:p>
    <w:p w:rsidR="0087615A" w:rsidRDefault="0087615A" w:rsidP="0087615A">
      <w:pPr>
        <w:jc w:val="center"/>
        <w:rPr>
          <w:rFonts w:ascii="Georgia" w:eastAsia="Times New Roman" w:hAnsi="Georgia" w:cs="Times New Roman"/>
          <w:color w:val="FF0000"/>
          <w:kern w:val="36"/>
          <w:sz w:val="36"/>
          <w:szCs w:val="36"/>
          <w:lang w:eastAsia="es-ES"/>
        </w:rPr>
      </w:pPr>
      <w:r>
        <w:rPr>
          <w:rFonts w:ascii="Georgia" w:eastAsia="Times New Roman" w:hAnsi="Georgia" w:cs="Times New Roman"/>
          <w:color w:val="FF0000"/>
          <w:kern w:val="36"/>
          <w:sz w:val="36"/>
          <w:szCs w:val="36"/>
          <w:lang w:eastAsia="es-ES"/>
        </w:rPr>
        <w:br w:type="page"/>
      </w:r>
    </w:p>
    <w:p w:rsidR="008A5841" w:rsidRPr="0087615A" w:rsidRDefault="0087615A" w:rsidP="0087615A">
      <w:pPr>
        <w:pBdr>
          <w:bottom w:val="single" w:sz="6" w:space="0" w:color="AAAAAA"/>
        </w:pBdr>
        <w:spacing w:after="60" w:line="240" w:lineRule="auto"/>
        <w:jc w:val="center"/>
        <w:outlineLvl w:val="0"/>
        <w:rPr>
          <w:rFonts w:ascii="Georgia" w:eastAsia="Times New Roman" w:hAnsi="Georgia" w:cs="Times New Roman"/>
          <w:color w:val="FF0000"/>
          <w:kern w:val="36"/>
          <w:sz w:val="36"/>
          <w:szCs w:val="36"/>
          <w:lang w:eastAsia="es-ES"/>
        </w:rPr>
      </w:pPr>
      <w:r w:rsidRPr="0087615A">
        <w:rPr>
          <w:rFonts w:ascii="Georgia" w:eastAsia="Times New Roman" w:hAnsi="Georgia" w:cs="Times New Roman"/>
          <w:color w:val="FF0000"/>
          <w:kern w:val="36"/>
          <w:sz w:val="36"/>
          <w:szCs w:val="36"/>
          <w:lang w:eastAsia="es-ES"/>
        </w:rPr>
        <w:lastRenderedPageBreak/>
        <w:t>Leopardo de las nieves</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tblPr>
      <w:tblGrid>
        <w:gridCol w:w="2392"/>
        <w:gridCol w:w="3056"/>
      </w:tblGrid>
      <w:tr w:rsidR="008A5841" w:rsidRPr="00E01EA0" w:rsidTr="008A5841">
        <w:trPr>
          <w:trHeight w:val="675"/>
          <w:tblCellSpacing w:w="15" w:type="dxa"/>
        </w:trPr>
        <w:tc>
          <w:tcPr>
            <w:tcW w:w="0" w:type="auto"/>
            <w:gridSpan w:val="2"/>
            <w:shd w:val="clear" w:color="auto" w:fill="D3D3A4"/>
            <w:vAlign w:val="center"/>
            <w:hideMark/>
          </w:tcPr>
          <w:p w:rsidR="008A5841" w:rsidRPr="00E01EA0" w:rsidRDefault="008A5841" w:rsidP="008A5841">
            <w:pPr>
              <w:spacing w:before="120" w:after="168" w:line="288" w:lineRule="atLeast"/>
              <w:jc w:val="center"/>
              <w:rPr>
                <w:rFonts w:ascii="Times New Roman" w:eastAsia="Times New Roman" w:hAnsi="Times New Roman" w:cs="Times New Roman"/>
                <w:b/>
                <w:bCs/>
                <w:color w:val="000000"/>
                <w:sz w:val="24"/>
                <w:szCs w:val="24"/>
                <w:lang w:eastAsia="es-ES"/>
              </w:rPr>
            </w:pPr>
            <w:r w:rsidRPr="00E01EA0">
              <w:rPr>
                <w:rFonts w:ascii="Times New Roman" w:eastAsia="Times New Roman" w:hAnsi="Times New Roman" w:cs="Times New Roman"/>
                <w:b/>
                <w:bCs/>
                <w:noProof/>
                <w:color w:val="0B0080"/>
                <w:sz w:val="24"/>
                <w:szCs w:val="24"/>
                <w:lang w:eastAsia="es-ES"/>
              </w:rPr>
              <w:drawing>
                <wp:inline distT="0" distB="0" distL="0" distR="0">
                  <wp:extent cx="152400" cy="152400"/>
                  <wp:effectExtent l="19050" t="0" r="0" b="0"/>
                  <wp:docPr id="1" name="Imagen 1" descr="Commons-emblem-notice.svg">
                    <a:hlinkClick xmlns:a="http://schemas.openxmlformats.org/drawingml/2006/main" r:id="rId8" tooltip="&quot;Ayuda:Cómo leer una ficha de tax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s-emblem-notice.svg">
                            <a:hlinkClick r:id="rId8" tooltip="&quot;Ayuda:Cómo leer una ficha de taxón&quot;"/>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8A5841" w:rsidRPr="00E01EA0" w:rsidRDefault="008A5841" w:rsidP="008A5841">
            <w:pPr>
              <w:spacing w:before="120" w:after="168" w:line="288" w:lineRule="atLeast"/>
              <w:jc w:val="center"/>
              <w:rPr>
                <w:rFonts w:ascii="Times New Roman" w:eastAsia="Times New Roman" w:hAnsi="Times New Roman" w:cs="Times New Roman"/>
                <w:b/>
                <w:bCs/>
                <w:color w:val="000000"/>
                <w:sz w:val="24"/>
                <w:szCs w:val="24"/>
                <w:lang w:eastAsia="es-ES"/>
              </w:rPr>
            </w:pPr>
            <w:r w:rsidRPr="00E01EA0">
              <w:rPr>
                <w:rFonts w:ascii="Times New Roman" w:eastAsia="Times New Roman" w:hAnsi="Times New Roman" w:cs="Times New Roman"/>
                <w:b/>
                <w:bCs/>
                <w:color w:val="000000"/>
                <w:sz w:val="24"/>
                <w:szCs w:val="24"/>
                <w:lang w:eastAsia="es-ES"/>
              </w:rPr>
              <w:t> </w:t>
            </w:r>
          </w:p>
          <w:p w:rsidR="008A5841" w:rsidRPr="00E01EA0" w:rsidRDefault="008A5841" w:rsidP="008A5841">
            <w:pPr>
              <w:spacing w:before="120" w:after="168" w:line="288" w:lineRule="atLeast"/>
              <w:jc w:val="center"/>
              <w:rPr>
                <w:rFonts w:ascii="Times New Roman" w:eastAsia="Times New Roman" w:hAnsi="Times New Roman" w:cs="Times New Roman"/>
                <w:b/>
                <w:bCs/>
                <w:color w:val="000000"/>
                <w:sz w:val="24"/>
                <w:szCs w:val="24"/>
                <w:lang w:eastAsia="es-ES"/>
              </w:rPr>
            </w:pPr>
            <w:r w:rsidRPr="00E01EA0">
              <w:rPr>
                <w:rFonts w:ascii="Times New Roman" w:eastAsia="Times New Roman" w:hAnsi="Times New Roman" w:cs="Times New Roman"/>
                <w:b/>
                <w:bCs/>
                <w:color w:val="000000"/>
                <w:sz w:val="24"/>
                <w:szCs w:val="24"/>
                <w:lang w:eastAsia="es-ES"/>
              </w:rPr>
              <w:t>Leopardo de las nieves</w:t>
            </w:r>
          </w:p>
        </w:tc>
      </w:tr>
      <w:tr w:rsidR="008A5841" w:rsidRPr="00E01EA0" w:rsidTr="008A5841">
        <w:trPr>
          <w:tblCellSpacing w:w="15" w:type="dxa"/>
        </w:trPr>
        <w:tc>
          <w:tcPr>
            <w:tcW w:w="0" w:type="auto"/>
            <w:gridSpan w:val="2"/>
            <w:shd w:val="clear" w:color="auto" w:fill="F9F9F9"/>
            <w:hideMark/>
          </w:tcPr>
          <w:p w:rsidR="008A5841" w:rsidRPr="00E01EA0" w:rsidRDefault="008A5841" w:rsidP="008A5841">
            <w:pPr>
              <w:spacing w:before="120" w:after="168" w:line="360" w:lineRule="atLeast"/>
              <w:jc w:val="center"/>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noProof/>
                <w:color w:val="0B0080"/>
                <w:sz w:val="24"/>
                <w:szCs w:val="24"/>
                <w:lang w:eastAsia="es-ES"/>
              </w:rPr>
              <w:drawing>
                <wp:inline distT="0" distB="0" distL="0" distR="0">
                  <wp:extent cx="2381250" cy="3571875"/>
                  <wp:effectExtent l="19050" t="0" r="0" b="0"/>
                  <wp:docPr id="2" name="Imagen 2" descr="Uncia unci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ia uncia.jpg">
                            <a:hlinkClick r:id="rId10"/>
                          </pic:cNvPr>
                          <pic:cNvPicPr>
                            <a:picLocks noChangeAspect="1" noChangeArrowheads="1"/>
                          </pic:cNvPicPr>
                        </pic:nvPicPr>
                        <pic:blipFill>
                          <a:blip r:embed="rId11"/>
                          <a:srcRect/>
                          <a:stretch>
                            <a:fillRect/>
                          </a:stretch>
                        </pic:blipFill>
                        <pic:spPr bwMode="auto">
                          <a:xfrm>
                            <a:off x="0" y="0"/>
                            <a:ext cx="2381250" cy="3571875"/>
                          </a:xfrm>
                          <a:prstGeom prst="rect">
                            <a:avLst/>
                          </a:prstGeom>
                          <a:noFill/>
                          <a:ln w="9525">
                            <a:noFill/>
                            <a:miter lim="800000"/>
                            <a:headEnd/>
                            <a:tailEnd/>
                          </a:ln>
                        </pic:spPr>
                      </pic:pic>
                    </a:graphicData>
                  </a:graphic>
                </wp:inline>
              </w:drawing>
            </w:r>
          </w:p>
        </w:tc>
      </w:tr>
      <w:tr w:rsidR="008A5841" w:rsidRPr="00E01EA0" w:rsidTr="008A5841">
        <w:trPr>
          <w:tblCellSpacing w:w="15" w:type="dxa"/>
        </w:trPr>
        <w:tc>
          <w:tcPr>
            <w:tcW w:w="0" w:type="auto"/>
            <w:gridSpan w:val="2"/>
            <w:shd w:val="clear" w:color="auto" w:fill="D3D3A4"/>
            <w:hideMark/>
          </w:tcPr>
          <w:p w:rsidR="008A5841" w:rsidRPr="00E01EA0" w:rsidRDefault="00FF5A53" w:rsidP="008A5841">
            <w:pPr>
              <w:spacing w:before="120" w:after="168" w:line="360" w:lineRule="atLeast"/>
              <w:jc w:val="center"/>
              <w:rPr>
                <w:rFonts w:ascii="Times New Roman" w:eastAsia="Times New Roman" w:hAnsi="Times New Roman" w:cs="Times New Roman"/>
                <w:b/>
                <w:bCs/>
                <w:color w:val="000000"/>
                <w:sz w:val="24"/>
                <w:szCs w:val="24"/>
                <w:lang w:eastAsia="es-ES"/>
              </w:rPr>
            </w:pPr>
            <w:hyperlink r:id="rId12" w:tooltip="Estado de conservación" w:history="1">
              <w:r w:rsidR="008A5841" w:rsidRPr="00E01EA0">
                <w:rPr>
                  <w:rFonts w:ascii="Times New Roman" w:eastAsia="Times New Roman" w:hAnsi="Times New Roman" w:cs="Times New Roman"/>
                  <w:b/>
                  <w:bCs/>
                  <w:color w:val="0B0080"/>
                  <w:sz w:val="24"/>
                  <w:szCs w:val="24"/>
                  <w:u w:val="single"/>
                  <w:lang w:eastAsia="es-ES"/>
                </w:rPr>
                <w:t>Estado de conservación</w:t>
              </w:r>
            </w:hyperlink>
          </w:p>
        </w:tc>
      </w:tr>
      <w:tr w:rsidR="008A5841" w:rsidRPr="00E01EA0" w:rsidTr="008A5841">
        <w:trPr>
          <w:tblCellSpacing w:w="15" w:type="dxa"/>
        </w:trPr>
        <w:tc>
          <w:tcPr>
            <w:tcW w:w="0" w:type="auto"/>
            <w:gridSpan w:val="2"/>
            <w:shd w:val="clear" w:color="auto" w:fill="F9F9F9"/>
            <w:hideMark/>
          </w:tcPr>
          <w:p w:rsidR="008A5841" w:rsidRPr="00E01EA0" w:rsidRDefault="008A5841" w:rsidP="008A5841">
            <w:pPr>
              <w:spacing w:before="120" w:after="168" w:line="360" w:lineRule="atLeast"/>
              <w:jc w:val="center"/>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noProof/>
                <w:color w:val="0B0080"/>
                <w:sz w:val="24"/>
                <w:szCs w:val="24"/>
                <w:lang w:eastAsia="es-ES"/>
              </w:rPr>
              <w:drawing>
                <wp:inline distT="0" distB="0" distL="0" distR="0">
                  <wp:extent cx="1905000" cy="504825"/>
                  <wp:effectExtent l="19050" t="0" r="0" b="0"/>
                  <wp:docPr id="3" name="Imagen 3" descr="En peligro (EN)">
                    <a:hlinkClick xmlns:a="http://schemas.openxmlformats.org/drawingml/2006/main" r:id="rId13" tooltip="&quot;En peligro (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peligro (EN)">
                            <a:hlinkClick r:id="rId13" tooltip="&quot;En peligro (EN)&quot;"/>
                          </pic:cNvPr>
                          <pic:cNvPicPr>
                            <a:picLocks noChangeAspect="1" noChangeArrowheads="1"/>
                          </pic:cNvPicPr>
                        </pic:nvPicPr>
                        <pic:blipFill>
                          <a:blip r:embed="rId14"/>
                          <a:srcRect/>
                          <a:stretch>
                            <a:fillRect/>
                          </a:stretch>
                        </pic:blipFill>
                        <pic:spPr bwMode="auto">
                          <a:xfrm>
                            <a:off x="0" y="0"/>
                            <a:ext cx="1905000" cy="504825"/>
                          </a:xfrm>
                          <a:prstGeom prst="rect">
                            <a:avLst/>
                          </a:prstGeom>
                          <a:noFill/>
                          <a:ln w="9525">
                            <a:noFill/>
                            <a:miter lim="800000"/>
                            <a:headEnd/>
                            <a:tailEnd/>
                          </a:ln>
                        </pic:spPr>
                      </pic:pic>
                    </a:graphicData>
                  </a:graphic>
                </wp:inline>
              </w:drawing>
            </w:r>
            <w:r w:rsidRPr="00E01EA0">
              <w:rPr>
                <w:rFonts w:ascii="Times New Roman" w:eastAsia="Times New Roman" w:hAnsi="Times New Roman" w:cs="Times New Roman"/>
                <w:color w:val="000000"/>
                <w:sz w:val="24"/>
                <w:szCs w:val="24"/>
                <w:lang w:eastAsia="es-ES"/>
              </w:rPr>
              <w:br/>
            </w:r>
            <w:hyperlink r:id="rId15" w:tooltip="Especie en peligro de extinción" w:history="1">
              <w:r w:rsidRPr="00E01EA0">
                <w:rPr>
                  <w:rFonts w:ascii="Times New Roman" w:eastAsia="Times New Roman" w:hAnsi="Times New Roman" w:cs="Times New Roman"/>
                  <w:color w:val="0B0080"/>
                  <w:sz w:val="24"/>
                  <w:szCs w:val="24"/>
                  <w:u w:val="single"/>
                  <w:lang w:eastAsia="es-ES"/>
                </w:rPr>
                <w:t>En peligro</w:t>
              </w:r>
            </w:hyperlink>
            <w:r w:rsidRPr="00E01EA0">
              <w:rPr>
                <w:rFonts w:ascii="Times New Roman" w:eastAsia="Times New Roman" w:hAnsi="Times New Roman" w:cs="Times New Roman"/>
                <w:color w:val="000000"/>
                <w:sz w:val="24"/>
                <w:szCs w:val="24"/>
                <w:lang w:eastAsia="es-ES"/>
              </w:rPr>
              <w:t> </w:t>
            </w:r>
            <w:r w:rsidRPr="00E01EA0">
              <w:rPr>
                <w:rFonts w:ascii="Times New Roman" w:eastAsia="Times New Roman" w:hAnsi="Times New Roman" w:cs="Times New Roman"/>
                <w:b/>
                <w:bCs/>
                <w:color w:val="000000"/>
                <w:sz w:val="24"/>
                <w:szCs w:val="24"/>
                <w:lang w:eastAsia="es-ES"/>
              </w:rPr>
              <w:t>(</w:t>
            </w:r>
            <w:hyperlink r:id="rId16" w:tooltip="Unión Internacional para la Conservación de la Naturaleza" w:history="1">
              <w:r w:rsidRPr="00E01EA0">
                <w:rPr>
                  <w:rFonts w:ascii="Times New Roman" w:eastAsia="Times New Roman" w:hAnsi="Times New Roman" w:cs="Times New Roman"/>
                  <w:b/>
                  <w:bCs/>
                  <w:color w:val="0B0080"/>
                  <w:sz w:val="24"/>
                  <w:szCs w:val="24"/>
                  <w:u w:val="single"/>
                  <w:lang w:eastAsia="es-ES"/>
                </w:rPr>
                <w:t>UICN</w:t>
              </w:r>
            </w:hyperlink>
            <w:r w:rsidRPr="00E01EA0">
              <w:rPr>
                <w:rFonts w:ascii="Times New Roman" w:eastAsia="Times New Roman" w:hAnsi="Times New Roman" w:cs="Times New Roman"/>
                <w:b/>
                <w:bCs/>
                <w:color w:val="000000"/>
                <w:sz w:val="24"/>
                <w:szCs w:val="24"/>
                <w:lang w:eastAsia="es-ES"/>
              </w:rPr>
              <w:t>)</w:t>
            </w:r>
            <w:hyperlink r:id="rId17" w:anchor="cite_note-iucn-1" w:history="1">
              <w:r w:rsidRPr="00E01EA0">
                <w:rPr>
                  <w:rFonts w:ascii="Times New Roman" w:eastAsia="Times New Roman" w:hAnsi="Times New Roman" w:cs="Times New Roman"/>
                  <w:color w:val="0B0080"/>
                  <w:sz w:val="24"/>
                  <w:szCs w:val="24"/>
                  <w:u w:val="single"/>
                  <w:vertAlign w:val="superscript"/>
                  <w:lang w:eastAsia="es-ES"/>
                </w:rPr>
                <w:t>1</w:t>
              </w:r>
            </w:hyperlink>
          </w:p>
        </w:tc>
      </w:tr>
      <w:tr w:rsidR="008A5841" w:rsidRPr="00E01EA0" w:rsidTr="008A5841">
        <w:trPr>
          <w:tblCellSpacing w:w="15" w:type="dxa"/>
        </w:trPr>
        <w:tc>
          <w:tcPr>
            <w:tcW w:w="0" w:type="auto"/>
            <w:gridSpan w:val="2"/>
            <w:shd w:val="clear" w:color="auto" w:fill="D3D3A4"/>
            <w:hideMark/>
          </w:tcPr>
          <w:p w:rsidR="008A5841" w:rsidRPr="00E01EA0" w:rsidRDefault="00FF5A53" w:rsidP="008A5841">
            <w:pPr>
              <w:spacing w:before="120" w:after="168" w:line="360" w:lineRule="atLeast"/>
              <w:jc w:val="center"/>
              <w:rPr>
                <w:rFonts w:ascii="Times New Roman" w:eastAsia="Times New Roman" w:hAnsi="Times New Roman" w:cs="Times New Roman"/>
                <w:b/>
                <w:bCs/>
                <w:color w:val="000000"/>
                <w:sz w:val="24"/>
                <w:szCs w:val="24"/>
                <w:lang w:eastAsia="es-ES"/>
              </w:rPr>
            </w:pPr>
            <w:hyperlink r:id="rId18" w:tooltip="Clasificación científica" w:history="1">
              <w:r w:rsidR="008A5841" w:rsidRPr="00E01EA0">
                <w:rPr>
                  <w:rFonts w:ascii="Times New Roman" w:eastAsia="Times New Roman" w:hAnsi="Times New Roman" w:cs="Times New Roman"/>
                  <w:b/>
                  <w:bCs/>
                  <w:color w:val="0B0080"/>
                  <w:sz w:val="24"/>
                  <w:szCs w:val="24"/>
                  <w:u w:val="single"/>
                  <w:lang w:eastAsia="es-ES"/>
                </w:rPr>
                <w:t>Clasificación científica</w:t>
              </w:r>
            </w:hyperlink>
          </w:p>
        </w:tc>
      </w:tr>
      <w:tr w:rsidR="008A5841" w:rsidRPr="00E01EA0" w:rsidTr="008A5841">
        <w:trPr>
          <w:tblCellSpacing w:w="15" w:type="dxa"/>
        </w:trPr>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19" w:tooltip="Reino (biología)" w:history="1">
              <w:r w:rsidR="008A5841" w:rsidRPr="00E01EA0">
                <w:rPr>
                  <w:rFonts w:ascii="Times New Roman" w:eastAsia="Times New Roman" w:hAnsi="Times New Roman" w:cs="Times New Roman"/>
                  <w:color w:val="0B0080"/>
                  <w:sz w:val="24"/>
                  <w:szCs w:val="24"/>
                  <w:u w:val="single"/>
                  <w:lang w:eastAsia="es-ES"/>
                </w:rPr>
                <w:t>Reino</w:t>
              </w:r>
            </w:hyperlink>
            <w:r w:rsidR="008A5841" w:rsidRPr="00E01EA0">
              <w:rPr>
                <w:rFonts w:ascii="Times New Roman" w:eastAsia="Times New Roman" w:hAnsi="Times New Roman" w:cs="Times New Roman"/>
                <w:color w:val="000000"/>
                <w:sz w:val="24"/>
                <w:szCs w:val="24"/>
                <w:lang w:eastAsia="es-ES"/>
              </w:rPr>
              <w:t>:</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0" w:tooltip="Animalia" w:history="1">
              <w:r w:rsidR="008A5841" w:rsidRPr="00E01EA0">
                <w:rPr>
                  <w:rFonts w:ascii="Times New Roman" w:eastAsia="Times New Roman" w:hAnsi="Times New Roman" w:cs="Times New Roman"/>
                  <w:i/>
                  <w:iCs/>
                  <w:color w:val="0B0080"/>
                  <w:sz w:val="24"/>
                  <w:szCs w:val="24"/>
                  <w:u w:val="single"/>
                  <w:lang w:eastAsia="es-ES"/>
                </w:rPr>
                <w:t>Animalia</w:t>
              </w:r>
            </w:hyperlink>
          </w:p>
        </w:tc>
      </w:tr>
      <w:tr w:rsidR="008A5841" w:rsidRPr="00E01EA0" w:rsidTr="008A5841">
        <w:trPr>
          <w:tblCellSpacing w:w="15" w:type="dxa"/>
        </w:trPr>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1" w:tooltip="Filo" w:history="1">
              <w:r w:rsidR="008A5841" w:rsidRPr="00E01EA0">
                <w:rPr>
                  <w:rFonts w:ascii="Times New Roman" w:eastAsia="Times New Roman" w:hAnsi="Times New Roman" w:cs="Times New Roman"/>
                  <w:color w:val="0B0080"/>
                  <w:sz w:val="24"/>
                  <w:szCs w:val="24"/>
                  <w:u w:val="single"/>
                  <w:lang w:eastAsia="es-ES"/>
                </w:rPr>
                <w:t>Filo</w:t>
              </w:r>
            </w:hyperlink>
            <w:r w:rsidR="008A5841" w:rsidRPr="00E01EA0">
              <w:rPr>
                <w:rFonts w:ascii="Times New Roman" w:eastAsia="Times New Roman" w:hAnsi="Times New Roman" w:cs="Times New Roman"/>
                <w:color w:val="000000"/>
                <w:sz w:val="24"/>
                <w:szCs w:val="24"/>
                <w:lang w:eastAsia="es-ES"/>
              </w:rPr>
              <w:t>:</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2" w:tooltip="Chordata" w:history="1">
              <w:r w:rsidR="008A5841" w:rsidRPr="00E01EA0">
                <w:rPr>
                  <w:rFonts w:ascii="Times New Roman" w:eastAsia="Times New Roman" w:hAnsi="Times New Roman" w:cs="Times New Roman"/>
                  <w:i/>
                  <w:iCs/>
                  <w:color w:val="0B0080"/>
                  <w:sz w:val="24"/>
                  <w:szCs w:val="24"/>
                  <w:u w:val="single"/>
                  <w:lang w:eastAsia="es-ES"/>
                </w:rPr>
                <w:t>Chordata</w:t>
              </w:r>
            </w:hyperlink>
          </w:p>
        </w:tc>
      </w:tr>
      <w:tr w:rsidR="008A5841" w:rsidRPr="00E01EA0" w:rsidTr="008A5841">
        <w:trPr>
          <w:tblCellSpacing w:w="15" w:type="dxa"/>
        </w:trPr>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3" w:tooltip="Clase (biología)" w:history="1">
              <w:r w:rsidR="008A5841" w:rsidRPr="00E01EA0">
                <w:rPr>
                  <w:rFonts w:ascii="Times New Roman" w:eastAsia="Times New Roman" w:hAnsi="Times New Roman" w:cs="Times New Roman"/>
                  <w:color w:val="0B0080"/>
                  <w:sz w:val="24"/>
                  <w:szCs w:val="24"/>
                  <w:u w:val="single"/>
                  <w:lang w:eastAsia="es-ES"/>
                </w:rPr>
                <w:t>Clase</w:t>
              </w:r>
            </w:hyperlink>
            <w:r w:rsidR="008A5841" w:rsidRPr="00E01EA0">
              <w:rPr>
                <w:rFonts w:ascii="Times New Roman" w:eastAsia="Times New Roman" w:hAnsi="Times New Roman" w:cs="Times New Roman"/>
                <w:color w:val="000000"/>
                <w:sz w:val="24"/>
                <w:szCs w:val="24"/>
                <w:lang w:eastAsia="es-ES"/>
              </w:rPr>
              <w:t>:</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4" w:tooltip="Mammalia" w:history="1">
              <w:r w:rsidR="008A5841" w:rsidRPr="00E01EA0">
                <w:rPr>
                  <w:rFonts w:ascii="Times New Roman" w:eastAsia="Times New Roman" w:hAnsi="Times New Roman" w:cs="Times New Roman"/>
                  <w:i/>
                  <w:iCs/>
                  <w:color w:val="0B0080"/>
                  <w:sz w:val="24"/>
                  <w:szCs w:val="24"/>
                  <w:u w:val="single"/>
                  <w:lang w:eastAsia="es-ES"/>
                </w:rPr>
                <w:t>Mammalia</w:t>
              </w:r>
            </w:hyperlink>
          </w:p>
        </w:tc>
      </w:tr>
      <w:tr w:rsidR="008A5841" w:rsidRPr="00E01EA0" w:rsidTr="008A5841">
        <w:trPr>
          <w:tblCellSpacing w:w="15" w:type="dxa"/>
        </w:trPr>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5" w:tooltip="Orden (biología)" w:history="1">
              <w:r w:rsidR="008A5841" w:rsidRPr="00E01EA0">
                <w:rPr>
                  <w:rFonts w:ascii="Times New Roman" w:eastAsia="Times New Roman" w:hAnsi="Times New Roman" w:cs="Times New Roman"/>
                  <w:color w:val="0B0080"/>
                  <w:sz w:val="24"/>
                  <w:szCs w:val="24"/>
                  <w:u w:val="single"/>
                  <w:lang w:eastAsia="es-ES"/>
                </w:rPr>
                <w:t>Orden</w:t>
              </w:r>
            </w:hyperlink>
            <w:r w:rsidR="008A5841" w:rsidRPr="00E01EA0">
              <w:rPr>
                <w:rFonts w:ascii="Times New Roman" w:eastAsia="Times New Roman" w:hAnsi="Times New Roman" w:cs="Times New Roman"/>
                <w:color w:val="000000"/>
                <w:sz w:val="24"/>
                <w:szCs w:val="24"/>
                <w:lang w:eastAsia="es-ES"/>
              </w:rPr>
              <w:t>:</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6" w:tooltip="Carnivora" w:history="1">
              <w:r w:rsidR="008A5841" w:rsidRPr="00E01EA0">
                <w:rPr>
                  <w:rFonts w:ascii="Times New Roman" w:eastAsia="Times New Roman" w:hAnsi="Times New Roman" w:cs="Times New Roman"/>
                  <w:i/>
                  <w:iCs/>
                  <w:color w:val="0B0080"/>
                  <w:sz w:val="24"/>
                  <w:szCs w:val="24"/>
                  <w:u w:val="single"/>
                  <w:lang w:eastAsia="es-ES"/>
                </w:rPr>
                <w:t>Carnivora</w:t>
              </w:r>
            </w:hyperlink>
          </w:p>
        </w:tc>
      </w:tr>
      <w:tr w:rsidR="008A5841" w:rsidRPr="00E01EA0" w:rsidTr="008A5841">
        <w:trPr>
          <w:tblCellSpacing w:w="15" w:type="dxa"/>
        </w:trPr>
        <w:tc>
          <w:tcPr>
            <w:tcW w:w="0" w:type="auto"/>
            <w:shd w:val="clear" w:color="auto" w:fill="F9F9F9"/>
            <w:hideMark/>
          </w:tcPr>
          <w:p w:rsidR="008A5841" w:rsidRPr="00E01EA0" w:rsidRDefault="008A5841" w:rsidP="008A5841">
            <w:pPr>
              <w:spacing w:before="120" w:after="168" w:line="360" w:lineRule="atLeas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Suborden:</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7" w:tooltip="Feliformia" w:history="1">
              <w:r w:rsidR="008A5841" w:rsidRPr="00E01EA0">
                <w:rPr>
                  <w:rFonts w:ascii="Times New Roman" w:eastAsia="Times New Roman" w:hAnsi="Times New Roman" w:cs="Times New Roman"/>
                  <w:i/>
                  <w:iCs/>
                  <w:color w:val="0B0080"/>
                  <w:sz w:val="24"/>
                  <w:szCs w:val="24"/>
                  <w:u w:val="single"/>
                  <w:lang w:eastAsia="es-ES"/>
                </w:rPr>
                <w:t>Feliformia</w:t>
              </w:r>
            </w:hyperlink>
          </w:p>
        </w:tc>
      </w:tr>
      <w:tr w:rsidR="008A5841" w:rsidRPr="00E01EA0" w:rsidTr="008A5841">
        <w:trPr>
          <w:tblCellSpacing w:w="15" w:type="dxa"/>
        </w:trPr>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8" w:tooltip="Familia (biología)" w:history="1">
              <w:r w:rsidR="008A5841" w:rsidRPr="00E01EA0">
                <w:rPr>
                  <w:rFonts w:ascii="Times New Roman" w:eastAsia="Times New Roman" w:hAnsi="Times New Roman" w:cs="Times New Roman"/>
                  <w:color w:val="0B0080"/>
                  <w:sz w:val="24"/>
                  <w:szCs w:val="24"/>
                  <w:u w:val="single"/>
                  <w:lang w:eastAsia="es-ES"/>
                </w:rPr>
                <w:t>Familia</w:t>
              </w:r>
            </w:hyperlink>
            <w:r w:rsidR="008A5841" w:rsidRPr="00E01EA0">
              <w:rPr>
                <w:rFonts w:ascii="Times New Roman" w:eastAsia="Times New Roman" w:hAnsi="Times New Roman" w:cs="Times New Roman"/>
                <w:color w:val="000000"/>
                <w:sz w:val="24"/>
                <w:szCs w:val="24"/>
                <w:lang w:eastAsia="es-ES"/>
              </w:rPr>
              <w:t>:</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29" w:tooltip="Felidae" w:history="1">
              <w:r w:rsidR="008A5841" w:rsidRPr="00E01EA0">
                <w:rPr>
                  <w:rFonts w:ascii="Times New Roman" w:eastAsia="Times New Roman" w:hAnsi="Times New Roman" w:cs="Times New Roman"/>
                  <w:i/>
                  <w:iCs/>
                  <w:color w:val="0B0080"/>
                  <w:sz w:val="24"/>
                  <w:szCs w:val="24"/>
                  <w:u w:val="single"/>
                  <w:lang w:eastAsia="es-ES"/>
                </w:rPr>
                <w:t>Felidae</w:t>
              </w:r>
            </w:hyperlink>
          </w:p>
        </w:tc>
      </w:tr>
      <w:tr w:rsidR="008A5841" w:rsidRPr="00E01EA0" w:rsidTr="008A5841">
        <w:trPr>
          <w:tblCellSpacing w:w="15" w:type="dxa"/>
        </w:trPr>
        <w:tc>
          <w:tcPr>
            <w:tcW w:w="0" w:type="auto"/>
            <w:shd w:val="clear" w:color="auto" w:fill="F9F9F9"/>
            <w:hideMark/>
          </w:tcPr>
          <w:p w:rsidR="008A5841" w:rsidRPr="00E01EA0" w:rsidRDefault="008A5841" w:rsidP="008A5841">
            <w:pPr>
              <w:spacing w:before="120" w:after="168" w:line="360" w:lineRule="atLeas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Subfamilia:</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30" w:tooltip="Pantherinae" w:history="1">
              <w:r w:rsidR="008A5841" w:rsidRPr="00E01EA0">
                <w:rPr>
                  <w:rFonts w:ascii="Times New Roman" w:eastAsia="Times New Roman" w:hAnsi="Times New Roman" w:cs="Times New Roman"/>
                  <w:i/>
                  <w:iCs/>
                  <w:color w:val="0B0080"/>
                  <w:sz w:val="24"/>
                  <w:szCs w:val="24"/>
                  <w:u w:val="single"/>
                  <w:lang w:eastAsia="es-ES"/>
                </w:rPr>
                <w:t>Pantherinae</w:t>
              </w:r>
            </w:hyperlink>
          </w:p>
        </w:tc>
      </w:tr>
      <w:tr w:rsidR="008A5841" w:rsidRPr="00E01EA0" w:rsidTr="008A5841">
        <w:trPr>
          <w:tblCellSpacing w:w="15" w:type="dxa"/>
        </w:trPr>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31" w:tooltip="Género (biología)" w:history="1">
              <w:r w:rsidR="008A5841" w:rsidRPr="00E01EA0">
                <w:rPr>
                  <w:rFonts w:ascii="Times New Roman" w:eastAsia="Times New Roman" w:hAnsi="Times New Roman" w:cs="Times New Roman"/>
                  <w:color w:val="0B0080"/>
                  <w:sz w:val="24"/>
                  <w:szCs w:val="24"/>
                  <w:u w:val="single"/>
                  <w:lang w:eastAsia="es-ES"/>
                </w:rPr>
                <w:t>Género</w:t>
              </w:r>
            </w:hyperlink>
            <w:r w:rsidR="008A5841" w:rsidRPr="00E01EA0">
              <w:rPr>
                <w:rFonts w:ascii="Times New Roman" w:eastAsia="Times New Roman" w:hAnsi="Times New Roman" w:cs="Times New Roman"/>
                <w:color w:val="000000"/>
                <w:sz w:val="24"/>
                <w:szCs w:val="24"/>
                <w:lang w:eastAsia="es-ES"/>
              </w:rPr>
              <w:t>:</w:t>
            </w:r>
          </w:p>
        </w:tc>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32" w:tooltip="Panthera" w:history="1">
              <w:r w:rsidR="008A5841" w:rsidRPr="00E01EA0">
                <w:rPr>
                  <w:rFonts w:ascii="Times New Roman" w:eastAsia="Times New Roman" w:hAnsi="Times New Roman" w:cs="Times New Roman"/>
                  <w:i/>
                  <w:iCs/>
                  <w:color w:val="0B0080"/>
                  <w:sz w:val="24"/>
                  <w:szCs w:val="24"/>
                  <w:u w:val="single"/>
                  <w:lang w:eastAsia="es-ES"/>
                </w:rPr>
                <w:t>Panthera</w:t>
              </w:r>
            </w:hyperlink>
          </w:p>
        </w:tc>
      </w:tr>
      <w:tr w:rsidR="008A5841" w:rsidRPr="00E01EA0" w:rsidTr="008A5841">
        <w:trPr>
          <w:tblCellSpacing w:w="15" w:type="dxa"/>
        </w:trPr>
        <w:tc>
          <w:tcPr>
            <w:tcW w:w="0" w:type="auto"/>
            <w:shd w:val="clear" w:color="auto" w:fill="F9F9F9"/>
            <w:hideMark/>
          </w:tcPr>
          <w:p w:rsidR="008A5841" w:rsidRPr="00E01EA0" w:rsidRDefault="00FF5A53" w:rsidP="008A5841">
            <w:pPr>
              <w:spacing w:before="120" w:after="168" w:line="360" w:lineRule="atLeast"/>
              <w:rPr>
                <w:rFonts w:ascii="Times New Roman" w:eastAsia="Times New Roman" w:hAnsi="Times New Roman" w:cs="Times New Roman"/>
                <w:color w:val="000000"/>
                <w:sz w:val="24"/>
                <w:szCs w:val="24"/>
                <w:lang w:eastAsia="es-ES"/>
              </w:rPr>
            </w:pPr>
            <w:hyperlink r:id="rId33" w:tooltip="Especie" w:history="1">
              <w:r w:rsidR="008A5841" w:rsidRPr="00E01EA0">
                <w:rPr>
                  <w:rFonts w:ascii="Times New Roman" w:eastAsia="Times New Roman" w:hAnsi="Times New Roman" w:cs="Times New Roman"/>
                  <w:color w:val="0B0080"/>
                  <w:sz w:val="24"/>
                  <w:szCs w:val="24"/>
                  <w:u w:val="single"/>
                  <w:lang w:eastAsia="es-ES"/>
                </w:rPr>
                <w:t>Especie</w:t>
              </w:r>
            </w:hyperlink>
            <w:r w:rsidR="008A5841" w:rsidRPr="00E01EA0">
              <w:rPr>
                <w:rFonts w:ascii="Times New Roman" w:eastAsia="Times New Roman" w:hAnsi="Times New Roman" w:cs="Times New Roman"/>
                <w:color w:val="000000"/>
                <w:sz w:val="24"/>
                <w:szCs w:val="24"/>
                <w:lang w:eastAsia="es-ES"/>
              </w:rPr>
              <w:t>:</w:t>
            </w:r>
          </w:p>
        </w:tc>
        <w:tc>
          <w:tcPr>
            <w:tcW w:w="0" w:type="auto"/>
            <w:shd w:val="clear" w:color="auto" w:fill="F9F9F9"/>
            <w:hideMark/>
          </w:tcPr>
          <w:p w:rsidR="008A5841" w:rsidRPr="00E01EA0" w:rsidRDefault="008A5841" w:rsidP="008A5841">
            <w:pPr>
              <w:spacing w:before="120" w:after="168" w:line="360" w:lineRule="atLeas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b/>
                <w:bCs/>
                <w:i/>
                <w:iCs/>
                <w:color w:val="000000"/>
                <w:sz w:val="24"/>
                <w:szCs w:val="24"/>
                <w:lang w:eastAsia="es-ES"/>
              </w:rPr>
              <w:t>P. uncia</w:t>
            </w:r>
            <w:r w:rsidRPr="00E01EA0">
              <w:rPr>
                <w:rFonts w:ascii="Times New Roman" w:eastAsia="Times New Roman" w:hAnsi="Times New Roman" w:cs="Times New Roman"/>
                <w:color w:val="000000"/>
                <w:sz w:val="24"/>
                <w:szCs w:val="24"/>
                <w:lang w:eastAsia="es-ES"/>
              </w:rPr>
              <w:br/>
            </w:r>
            <w:r w:rsidRPr="00E01EA0">
              <w:rPr>
                <w:rFonts w:ascii="Times New Roman" w:eastAsia="Times New Roman" w:hAnsi="Times New Roman" w:cs="Times New Roman"/>
                <w:smallCaps/>
                <w:color w:val="000000"/>
                <w:sz w:val="24"/>
                <w:szCs w:val="24"/>
                <w:lang w:eastAsia="es-ES"/>
              </w:rPr>
              <w:t>(</w:t>
            </w:r>
            <w:hyperlink r:id="rId34" w:tooltip="Johann Christian Daniel von Schreber" w:history="1">
              <w:r w:rsidRPr="00E01EA0">
                <w:rPr>
                  <w:rFonts w:ascii="Times New Roman" w:eastAsia="Times New Roman" w:hAnsi="Times New Roman" w:cs="Times New Roman"/>
                  <w:smallCaps/>
                  <w:color w:val="0B0080"/>
                  <w:sz w:val="24"/>
                  <w:szCs w:val="24"/>
                  <w:u w:val="single"/>
                  <w:lang w:eastAsia="es-ES"/>
                </w:rPr>
                <w:t>Schreber</w:t>
              </w:r>
            </w:hyperlink>
            <w:r w:rsidRPr="00E01EA0">
              <w:rPr>
                <w:rFonts w:ascii="Times New Roman" w:eastAsia="Times New Roman" w:hAnsi="Times New Roman" w:cs="Times New Roman"/>
                <w:smallCaps/>
                <w:color w:val="000000"/>
                <w:sz w:val="24"/>
                <w:szCs w:val="24"/>
                <w:lang w:eastAsia="es-ES"/>
              </w:rPr>
              <w:t>, 1775)</w:t>
            </w:r>
          </w:p>
        </w:tc>
      </w:tr>
      <w:tr w:rsidR="008A5841" w:rsidRPr="00E01EA0" w:rsidTr="008A5841">
        <w:trPr>
          <w:tblCellSpacing w:w="15" w:type="dxa"/>
        </w:trPr>
        <w:tc>
          <w:tcPr>
            <w:tcW w:w="0" w:type="auto"/>
            <w:gridSpan w:val="2"/>
            <w:shd w:val="clear" w:color="auto" w:fill="D3D3A4"/>
            <w:hideMark/>
          </w:tcPr>
          <w:p w:rsidR="008A5841" w:rsidRPr="00E01EA0" w:rsidRDefault="008A5841" w:rsidP="008A5841">
            <w:pPr>
              <w:spacing w:before="120" w:after="168" w:line="360" w:lineRule="atLeast"/>
              <w:jc w:val="center"/>
              <w:rPr>
                <w:rFonts w:ascii="Times New Roman" w:eastAsia="Times New Roman" w:hAnsi="Times New Roman" w:cs="Times New Roman"/>
                <w:b/>
                <w:bCs/>
                <w:color w:val="000000"/>
                <w:sz w:val="24"/>
                <w:szCs w:val="24"/>
                <w:lang w:eastAsia="es-ES"/>
              </w:rPr>
            </w:pPr>
            <w:r w:rsidRPr="00E01EA0">
              <w:rPr>
                <w:rFonts w:ascii="Times New Roman" w:eastAsia="Times New Roman" w:hAnsi="Times New Roman" w:cs="Times New Roman"/>
                <w:b/>
                <w:bCs/>
                <w:color w:val="000000"/>
                <w:sz w:val="24"/>
                <w:szCs w:val="24"/>
                <w:lang w:eastAsia="es-ES"/>
              </w:rPr>
              <w:t>Distribución</w:t>
            </w:r>
          </w:p>
        </w:tc>
      </w:tr>
      <w:tr w:rsidR="008A5841" w:rsidRPr="00E01EA0" w:rsidTr="008A5841">
        <w:trPr>
          <w:tblCellSpacing w:w="15" w:type="dxa"/>
        </w:trPr>
        <w:tc>
          <w:tcPr>
            <w:tcW w:w="0" w:type="auto"/>
            <w:gridSpan w:val="2"/>
            <w:shd w:val="clear" w:color="auto" w:fill="F9F9F9"/>
            <w:hideMark/>
          </w:tcPr>
          <w:p w:rsidR="008A5841" w:rsidRPr="00E01EA0" w:rsidRDefault="008A5841" w:rsidP="008A5841">
            <w:pPr>
              <w:spacing w:before="120" w:after="168" w:line="360" w:lineRule="atLeast"/>
              <w:jc w:val="center"/>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noProof/>
                <w:color w:val="0B0080"/>
                <w:sz w:val="24"/>
                <w:szCs w:val="24"/>
                <w:lang w:eastAsia="es-ES"/>
              </w:rPr>
              <w:drawing>
                <wp:inline distT="0" distB="0" distL="0" distR="0">
                  <wp:extent cx="2381250" cy="2324100"/>
                  <wp:effectExtent l="19050" t="0" r="0" b="0"/>
                  <wp:docPr id="4" name="Imagen 4" descr="Snow leopard range.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ow leopard range.png">
                            <a:hlinkClick r:id="rId35"/>
                          </pic:cNvPr>
                          <pic:cNvPicPr>
                            <a:picLocks noChangeAspect="1" noChangeArrowheads="1"/>
                          </pic:cNvPicPr>
                        </pic:nvPicPr>
                        <pic:blipFill>
                          <a:blip r:embed="rId36"/>
                          <a:srcRect/>
                          <a:stretch>
                            <a:fillRect/>
                          </a:stretch>
                        </pic:blipFill>
                        <pic:spPr bwMode="auto">
                          <a:xfrm>
                            <a:off x="0" y="0"/>
                            <a:ext cx="2381250" cy="2324100"/>
                          </a:xfrm>
                          <a:prstGeom prst="rect">
                            <a:avLst/>
                          </a:prstGeom>
                          <a:noFill/>
                          <a:ln w="9525">
                            <a:noFill/>
                            <a:miter lim="800000"/>
                            <a:headEnd/>
                            <a:tailEnd/>
                          </a:ln>
                        </pic:spPr>
                      </pic:pic>
                    </a:graphicData>
                  </a:graphic>
                </wp:inline>
              </w:drawing>
            </w:r>
          </w:p>
        </w:tc>
      </w:tr>
      <w:tr w:rsidR="008A5841" w:rsidRPr="00E01EA0" w:rsidTr="008A5841">
        <w:trPr>
          <w:tblCellSpacing w:w="15" w:type="dxa"/>
        </w:trPr>
        <w:tc>
          <w:tcPr>
            <w:tcW w:w="0" w:type="auto"/>
            <w:gridSpan w:val="2"/>
            <w:shd w:val="clear" w:color="auto" w:fill="D3D3A4"/>
            <w:hideMark/>
          </w:tcPr>
          <w:p w:rsidR="008A5841" w:rsidRPr="00E01EA0" w:rsidRDefault="00FF5A53" w:rsidP="008A5841">
            <w:pPr>
              <w:spacing w:before="120" w:after="168" w:line="360" w:lineRule="atLeast"/>
              <w:jc w:val="center"/>
              <w:rPr>
                <w:rFonts w:ascii="Times New Roman" w:eastAsia="Times New Roman" w:hAnsi="Times New Roman" w:cs="Times New Roman"/>
                <w:b/>
                <w:bCs/>
                <w:color w:val="000000"/>
                <w:sz w:val="24"/>
                <w:szCs w:val="24"/>
                <w:lang w:eastAsia="es-ES"/>
              </w:rPr>
            </w:pPr>
            <w:hyperlink r:id="rId37" w:tooltip="Sinonimia (biología)" w:history="1">
              <w:r w:rsidR="008A5841" w:rsidRPr="00E01EA0">
                <w:rPr>
                  <w:rFonts w:ascii="Times New Roman" w:eastAsia="Times New Roman" w:hAnsi="Times New Roman" w:cs="Times New Roman"/>
                  <w:b/>
                  <w:bCs/>
                  <w:color w:val="0B0080"/>
                  <w:sz w:val="24"/>
                  <w:szCs w:val="24"/>
                  <w:u w:val="single"/>
                  <w:lang w:eastAsia="es-ES"/>
                </w:rPr>
                <w:t>Sinonimia</w:t>
              </w:r>
            </w:hyperlink>
          </w:p>
        </w:tc>
      </w:tr>
      <w:tr w:rsidR="008A5841" w:rsidRPr="00E01EA0" w:rsidTr="008A5841">
        <w:trPr>
          <w:tblCellSpacing w:w="15" w:type="dxa"/>
        </w:trPr>
        <w:tc>
          <w:tcPr>
            <w:tcW w:w="0" w:type="auto"/>
            <w:gridSpan w:val="2"/>
            <w:shd w:val="clear" w:color="auto" w:fill="F9F9F9"/>
            <w:hideMark/>
          </w:tcPr>
          <w:p w:rsidR="008A5841" w:rsidRPr="00E01EA0" w:rsidRDefault="008A5841" w:rsidP="008A5841">
            <w:pPr>
              <w:numPr>
                <w:ilvl w:val="0"/>
                <w:numId w:val="1"/>
              </w:numPr>
              <w:spacing w:before="100" w:beforeAutospacing="1" w:after="24" w:line="360" w:lineRule="atLeast"/>
              <w:ind w:left="384"/>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i/>
                <w:iCs/>
                <w:color w:val="000000"/>
                <w:sz w:val="24"/>
                <w:szCs w:val="24"/>
                <w:lang w:eastAsia="es-ES"/>
              </w:rPr>
              <w:t>Felis uncia</w:t>
            </w:r>
            <w:r w:rsidRPr="00E01EA0">
              <w:rPr>
                <w:rFonts w:ascii="Times New Roman" w:eastAsia="Times New Roman" w:hAnsi="Times New Roman" w:cs="Times New Roman"/>
                <w:color w:val="000000"/>
                <w:sz w:val="24"/>
                <w:szCs w:val="24"/>
                <w:lang w:eastAsia="es-ES"/>
              </w:rPr>
              <w:t> </w:t>
            </w:r>
            <w:hyperlink r:id="rId38" w:tooltip="Johann Christian Daniel von Schreber" w:history="1">
              <w:r w:rsidRPr="00E01EA0">
                <w:rPr>
                  <w:rFonts w:ascii="Times New Roman" w:eastAsia="Times New Roman" w:hAnsi="Times New Roman" w:cs="Times New Roman"/>
                  <w:color w:val="0B0080"/>
                  <w:sz w:val="24"/>
                  <w:szCs w:val="24"/>
                  <w:u w:val="single"/>
                  <w:lang w:eastAsia="es-ES"/>
                </w:rPr>
                <w:t>Schreber</w:t>
              </w:r>
            </w:hyperlink>
            <w:r w:rsidRPr="00E01EA0">
              <w:rPr>
                <w:rFonts w:ascii="Times New Roman" w:eastAsia="Times New Roman" w:hAnsi="Times New Roman" w:cs="Times New Roman"/>
                <w:color w:val="000000"/>
                <w:sz w:val="24"/>
                <w:szCs w:val="24"/>
                <w:lang w:eastAsia="es-ES"/>
              </w:rPr>
              <w:t>, 1775</w:t>
            </w:r>
          </w:p>
          <w:p w:rsidR="008A5841" w:rsidRPr="00E01EA0" w:rsidRDefault="008A5841" w:rsidP="008A5841">
            <w:pPr>
              <w:numPr>
                <w:ilvl w:val="0"/>
                <w:numId w:val="1"/>
              </w:numPr>
              <w:spacing w:before="100" w:beforeAutospacing="1" w:after="24" w:line="360" w:lineRule="atLeast"/>
              <w:ind w:left="384"/>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i/>
                <w:iCs/>
                <w:color w:val="000000"/>
                <w:sz w:val="24"/>
                <w:szCs w:val="24"/>
                <w:lang w:eastAsia="es-ES"/>
              </w:rPr>
              <w:t>Felis irbis</w:t>
            </w:r>
            <w:r w:rsidRPr="00E01EA0">
              <w:rPr>
                <w:rFonts w:ascii="Times New Roman" w:eastAsia="Times New Roman" w:hAnsi="Times New Roman" w:cs="Times New Roman"/>
                <w:color w:val="000000"/>
                <w:sz w:val="24"/>
                <w:szCs w:val="24"/>
                <w:lang w:eastAsia="es-ES"/>
              </w:rPr>
              <w:t> Ehrenberg, 1830 (</w:t>
            </w:r>
            <w:r w:rsidRPr="00E01EA0">
              <w:rPr>
                <w:rFonts w:ascii="Times New Roman" w:eastAsia="Times New Roman" w:hAnsi="Times New Roman" w:cs="Times New Roman"/>
                <w:i/>
                <w:iCs/>
                <w:color w:val="000000"/>
                <w:sz w:val="24"/>
                <w:szCs w:val="24"/>
                <w:lang w:eastAsia="es-ES"/>
              </w:rPr>
              <w:t>Felis uncia</w:t>
            </w:r>
            <w:r w:rsidRPr="00E01EA0">
              <w:rPr>
                <w:rFonts w:ascii="Times New Roman" w:eastAsia="Times New Roman" w:hAnsi="Times New Roman" w:cs="Times New Roman"/>
                <w:color w:val="000000"/>
                <w:sz w:val="24"/>
                <w:szCs w:val="24"/>
                <w:lang w:eastAsia="es-ES"/>
              </w:rPr>
              <w:t>Schreber, 1775), por posterior denominación (Palmer, 1904)</w:t>
            </w:r>
          </w:p>
          <w:p w:rsidR="008A5841" w:rsidRPr="00E01EA0" w:rsidRDefault="008A5841" w:rsidP="008A5841">
            <w:pPr>
              <w:numPr>
                <w:ilvl w:val="0"/>
                <w:numId w:val="1"/>
              </w:numPr>
              <w:spacing w:before="100" w:beforeAutospacing="1" w:after="24" w:line="360" w:lineRule="atLeast"/>
              <w:ind w:left="384"/>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i/>
                <w:iCs/>
                <w:color w:val="000000"/>
                <w:sz w:val="24"/>
                <w:szCs w:val="24"/>
                <w:lang w:eastAsia="es-ES"/>
              </w:rPr>
              <w:t>Uncia uncia</w:t>
            </w:r>
            <w:r w:rsidRPr="00E01EA0">
              <w:rPr>
                <w:rFonts w:ascii="Times New Roman" w:eastAsia="Times New Roman" w:hAnsi="Times New Roman" w:cs="Times New Roman"/>
                <w:color w:val="000000"/>
                <w:sz w:val="24"/>
                <w:szCs w:val="24"/>
                <w:lang w:eastAsia="es-ES"/>
              </w:rPr>
              <w:t> Pocock, 1930</w:t>
            </w:r>
          </w:p>
        </w:tc>
      </w:tr>
    </w:tbl>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lastRenderedPageBreak/>
        <w:t>El </w:t>
      </w:r>
      <w:r w:rsidRPr="00E01EA0">
        <w:rPr>
          <w:rFonts w:ascii="Arial" w:eastAsia="Times New Roman" w:hAnsi="Arial" w:cs="Arial"/>
          <w:b/>
          <w:bCs/>
          <w:color w:val="252525"/>
          <w:sz w:val="24"/>
          <w:szCs w:val="24"/>
          <w:lang w:eastAsia="es-ES"/>
        </w:rPr>
        <w:t>leopardo de las nieves</w:t>
      </w:r>
      <w:r w:rsidRPr="00E01EA0">
        <w:rPr>
          <w:rFonts w:ascii="Arial" w:eastAsia="Times New Roman" w:hAnsi="Arial" w:cs="Arial"/>
          <w:color w:val="252525"/>
          <w:sz w:val="24"/>
          <w:szCs w:val="24"/>
          <w:lang w:eastAsia="es-ES"/>
        </w:rPr>
        <w:t>, </w:t>
      </w:r>
      <w:r w:rsidRPr="00E01EA0">
        <w:rPr>
          <w:rFonts w:ascii="Arial" w:eastAsia="Times New Roman" w:hAnsi="Arial" w:cs="Arial"/>
          <w:b/>
          <w:bCs/>
          <w:color w:val="252525"/>
          <w:sz w:val="24"/>
          <w:szCs w:val="24"/>
          <w:lang w:eastAsia="es-ES"/>
        </w:rPr>
        <w:t>onza</w:t>
      </w:r>
      <w:hyperlink r:id="rId39" w:anchor="cite_note-2" w:history="1">
        <w:r w:rsidRPr="00E01EA0">
          <w:rPr>
            <w:rFonts w:ascii="Arial" w:eastAsia="Times New Roman" w:hAnsi="Arial" w:cs="Arial"/>
            <w:color w:val="0B0080"/>
            <w:sz w:val="24"/>
            <w:szCs w:val="24"/>
            <w:u w:val="single"/>
            <w:vertAlign w:val="superscript"/>
            <w:lang w:eastAsia="es-ES"/>
          </w:rPr>
          <w:t>2</w:t>
        </w:r>
      </w:hyperlink>
      <w:r w:rsidRPr="00E01EA0">
        <w:rPr>
          <w:rFonts w:ascii="Arial" w:eastAsia="Times New Roman" w:hAnsi="Arial" w:cs="Arial"/>
          <w:color w:val="252525"/>
          <w:sz w:val="24"/>
          <w:szCs w:val="24"/>
          <w:lang w:eastAsia="es-ES"/>
        </w:rPr>
        <w:t> o </w:t>
      </w:r>
      <w:r w:rsidRPr="00E01EA0">
        <w:rPr>
          <w:rFonts w:ascii="Arial" w:eastAsia="Times New Roman" w:hAnsi="Arial" w:cs="Arial"/>
          <w:b/>
          <w:bCs/>
          <w:color w:val="252525"/>
          <w:sz w:val="24"/>
          <w:szCs w:val="24"/>
          <w:lang w:eastAsia="es-ES"/>
        </w:rPr>
        <w:t>irbis</w:t>
      </w:r>
      <w:hyperlink r:id="rId40" w:anchor="cite_note-3" w:history="1">
        <w:r w:rsidRPr="00E01EA0">
          <w:rPr>
            <w:rFonts w:ascii="Arial" w:eastAsia="Times New Roman" w:hAnsi="Arial" w:cs="Arial"/>
            <w:color w:val="0B0080"/>
            <w:sz w:val="24"/>
            <w:szCs w:val="24"/>
            <w:u w:val="single"/>
            <w:vertAlign w:val="superscript"/>
            <w:lang w:eastAsia="es-ES"/>
          </w:rPr>
          <w:t>3</w:t>
        </w:r>
      </w:hyperlink>
      <w:r w:rsidRPr="00E01EA0">
        <w:rPr>
          <w:rFonts w:ascii="Arial" w:eastAsia="Times New Roman" w:hAnsi="Arial" w:cs="Arial"/>
          <w:color w:val="252525"/>
          <w:sz w:val="24"/>
          <w:szCs w:val="24"/>
          <w:lang w:eastAsia="es-ES"/>
        </w:rPr>
        <w:t> (</w:t>
      </w:r>
      <w:r w:rsidRPr="00E01EA0">
        <w:rPr>
          <w:rFonts w:ascii="Arial" w:eastAsia="Times New Roman" w:hAnsi="Arial" w:cs="Arial"/>
          <w:b/>
          <w:bCs/>
          <w:i/>
          <w:iCs/>
          <w:color w:val="252525"/>
          <w:sz w:val="24"/>
          <w:szCs w:val="24"/>
          <w:lang w:eastAsia="es-ES"/>
        </w:rPr>
        <w:t>Panthera uncia</w:t>
      </w:r>
      <w:r w:rsidRPr="00E01EA0">
        <w:rPr>
          <w:rFonts w:ascii="Arial" w:eastAsia="Times New Roman" w:hAnsi="Arial" w:cs="Arial"/>
          <w:color w:val="252525"/>
          <w:sz w:val="24"/>
          <w:szCs w:val="24"/>
          <w:lang w:eastAsia="es-ES"/>
        </w:rPr>
        <w:t>) es una</w:t>
      </w:r>
      <w:hyperlink r:id="rId41" w:tooltip="Especie (biología)" w:history="1">
        <w:r w:rsidRPr="00E01EA0">
          <w:rPr>
            <w:rFonts w:ascii="Arial" w:eastAsia="Times New Roman" w:hAnsi="Arial" w:cs="Arial"/>
            <w:color w:val="0B0080"/>
            <w:sz w:val="24"/>
            <w:szCs w:val="24"/>
            <w:u w:val="single"/>
            <w:lang w:eastAsia="es-ES"/>
          </w:rPr>
          <w:t>especie</w:t>
        </w:r>
      </w:hyperlink>
      <w:r w:rsidRPr="00E01EA0">
        <w:rPr>
          <w:rFonts w:ascii="Arial" w:eastAsia="Times New Roman" w:hAnsi="Arial" w:cs="Arial"/>
          <w:color w:val="252525"/>
          <w:sz w:val="24"/>
          <w:szCs w:val="24"/>
          <w:lang w:eastAsia="es-ES"/>
        </w:rPr>
        <w:t> de </w:t>
      </w:r>
      <w:hyperlink r:id="rId42" w:tooltip="Mamífero" w:history="1">
        <w:r w:rsidRPr="00E01EA0">
          <w:rPr>
            <w:rFonts w:ascii="Arial" w:eastAsia="Times New Roman" w:hAnsi="Arial" w:cs="Arial"/>
            <w:color w:val="0B0080"/>
            <w:sz w:val="24"/>
            <w:szCs w:val="24"/>
            <w:u w:val="single"/>
            <w:lang w:eastAsia="es-ES"/>
          </w:rPr>
          <w:t>mamífero</w:t>
        </w:r>
      </w:hyperlink>
      <w:r w:rsidRPr="00E01EA0">
        <w:rPr>
          <w:rFonts w:ascii="Arial" w:eastAsia="Times New Roman" w:hAnsi="Arial" w:cs="Arial"/>
          <w:color w:val="252525"/>
          <w:sz w:val="24"/>
          <w:szCs w:val="24"/>
          <w:lang w:eastAsia="es-ES"/>
        </w:rPr>
        <w:t> </w:t>
      </w:r>
      <w:hyperlink r:id="rId43" w:tooltip="Carnivora" w:history="1">
        <w:r w:rsidRPr="00E01EA0">
          <w:rPr>
            <w:rFonts w:ascii="Arial" w:eastAsia="Times New Roman" w:hAnsi="Arial" w:cs="Arial"/>
            <w:color w:val="0B0080"/>
            <w:sz w:val="24"/>
            <w:szCs w:val="24"/>
            <w:u w:val="single"/>
            <w:lang w:eastAsia="es-ES"/>
          </w:rPr>
          <w:t>carnívoro</w:t>
        </w:r>
      </w:hyperlink>
      <w:r w:rsidRPr="00E01EA0">
        <w:rPr>
          <w:rFonts w:ascii="Arial" w:eastAsia="Times New Roman" w:hAnsi="Arial" w:cs="Arial"/>
          <w:color w:val="252525"/>
          <w:sz w:val="24"/>
          <w:szCs w:val="24"/>
          <w:lang w:eastAsia="es-ES"/>
        </w:rPr>
        <w:t> de la </w:t>
      </w:r>
      <w:hyperlink r:id="rId44" w:tooltip="Familia (biología)" w:history="1">
        <w:r w:rsidRPr="00E01EA0">
          <w:rPr>
            <w:rFonts w:ascii="Arial" w:eastAsia="Times New Roman" w:hAnsi="Arial" w:cs="Arial"/>
            <w:color w:val="0B0080"/>
            <w:sz w:val="24"/>
            <w:szCs w:val="24"/>
            <w:u w:val="single"/>
            <w:lang w:eastAsia="es-ES"/>
          </w:rPr>
          <w:t>familia</w:t>
        </w:r>
      </w:hyperlink>
      <w:r w:rsidRPr="00E01EA0">
        <w:rPr>
          <w:rFonts w:ascii="Arial" w:eastAsia="Times New Roman" w:hAnsi="Arial" w:cs="Arial"/>
          <w:color w:val="252525"/>
          <w:sz w:val="24"/>
          <w:szCs w:val="24"/>
          <w:lang w:eastAsia="es-ES"/>
        </w:rPr>
        <w:t> </w:t>
      </w:r>
      <w:hyperlink r:id="rId45" w:tooltip="Felidae" w:history="1">
        <w:r w:rsidRPr="00E01EA0">
          <w:rPr>
            <w:rFonts w:ascii="Arial" w:eastAsia="Times New Roman" w:hAnsi="Arial" w:cs="Arial"/>
            <w:color w:val="0B0080"/>
            <w:sz w:val="24"/>
            <w:szCs w:val="24"/>
            <w:u w:val="single"/>
            <w:lang w:eastAsia="es-ES"/>
          </w:rPr>
          <w:t>Felidae</w:t>
        </w:r>
      </w:hyperlink>
      <w:r w:rsidRPr="00E01EA0">
        <w:rPr>
          <w:rFonts w:ascii="Arial" w:eastAsia="Times New Roman" w:hAnsi="Arial" w:cs="Arial"/>
          <w:color w:val="252525"/>
          <w:sz w:val="24"/>
          <w:szCs w:val="24"/>
          <w:lang w:eastAsia="es-ES"/>
        </w:rPr>
        <w:t> propia de las montañas de </w:t>
      </w:r>
      <w:hyperlink r:id="rId46" w:tooltip="Asia Central" w:history="1">
        <w:r w:rsidRPr="00E01EA0">
          <w:rPr>
            <w:rFonts w:ascii="Arial" w:eastAsia="Times New Roman" w:hAnsi="Arial" w:cs="Arial"/>
            <w:color w:val="0B0080"/>
            <w:sz w:val="24"/>
            <w:szCs w:val="24"/>
            <w:u w:val="single"/>
            <w:lang w:eastAsia="es-ES"/>
          </w:rPr>
          <w:t>Asia Central</w:t>
        </w:r>
      </w:hyperlink>
      <w:r w:rsidRPr="00E01EA0">
        <w:rPr>
          <w:rFonts w:ascii="Arial" w:eastAsia="Times New Roman" w:hAnsi="Arial" w:cs="Arial"/>
          <w:color w:val="252525"/>
          <w:sz w:val="24"/>
          <w:szCs w:val="24"/>
          <w:lang w:eastAsia="es-ES"/>
        </w:rPr>
        <w:t>.</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Viven en montañas remotas a altitudes de hasta 6000 </w:t>
      </w:r>
      <w:hyperlink r:id="rId47" w:tooltip="Metro" w:history="1">
        <w:r w:rsidRPr="00E01EA0">
          <w:rPr>
            <w:rFonts w:ascii="Arial" w:eastAsia="Times New Roman" w:hAnsi="Arial" w:cs="Arial"/>
            <w:color w:val="0B0080"/>
            <w:sz w:val="24"/>
            <w:szCs w:val="24"/>
            <w:u w:val="single"/>
            <w:lang w:eastAsia="es-ES"/>
          </w:rPr>
          <w:t>m</w:t>
        </w:r>
      </w:hyperlink>
      <w:r w:rsidRPr="00E01EA0">
        <w:rPr>
          <w:rFonts w:ascii="Arial" w:eastAsia="Times New Roman" w:hAnsi="Arial" w:cs="Arial"/>
          <w:color w:val="252525"/>
          <w:sz w:val="24"/>
          <w:szCs w:val="24"/>
          <w:lang w:eastAsia="es-ES"/>
        </w:rPr>
        <w:t>, motivo por el cual es poco lo que se sabe de ellos. Su pelo es gris, suave y excepcionalmente denso, y tiene una cola también de longitud excepcional que enrolla alrededor del cuerpo para abrigarse.</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Caza de día y ataca a todo tipo de animales salvajes, así como al ganado. Son a veces matados por granjeros, pero también cazados por su piel.</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Se desconoce la cantidad de ejemplares que quedan en estado salvaje, aunque se estima que habrá apenas 5000 ejemplares; por lo tanto, se trata de una especie en peligro de extinción.</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El período de </w:t>
      </w:r>
      <w:hyperlink r:id="rId48" w:tooltip="Gestación" w:history="1">
        <w:r w:rsidRPr="00E01EA0">
          <w:rPr>
            <w:rFonts w:ascii="Arial" w:eastAsia="Times New Roman" w:hAnsi="Arial" w:cs="Arial"/>
            <w:color w:val="0B0080"/>
            <w:sz w:val="24"/>
            <w:szCs w:val="24"/>
            <w:u w:val="single"/>
            <w:lang w:eastAsia="es-ES"/>
          </w:rPr>
          <w:t>gestación</w:t>
        </w:r>
      </w:hyperlink>
      <w:r w:rsidRPr="00E01EA0">
        <w:rPr>
          <w:rFonts w:ascii="Arial" w:eastAsia="Times New Roman" w:hAnsi="Arial" w:cs="Arial"/>
          <w:color w:val="252525"/>
          <w:sz w:val="24"/>
          <w:szCs w:val="24"/>
          <w:lang w:eastAsia="es-ES"/>
        </w:rPr>
        <w:t> es de aproximadamente 100 días, teniendo normalmente dos cachorros, aunque puede tener un máximo de cinco crías. Se consideran adultos a los dos años.</w:t>
      </w:r>
    </w:p>
    <w:p w:rsidR="008A5841" w:rsidRPr="00E01EA0" w:rsidRDefault="008A5841" w:rsidP="008A5841">
      <w:pPr>
        <w:shd w:val="clear" w:color="auto" w:fill="F9F9F9"/>
        <w:spacing w:before="240" w:after="60" w:line="240" w:lineRule="auto"/>
        <w:jc w:val="center"/>
        <w:outlineLvl w:val="1"/>
        <w:rPr>
          <w:rFonts w:ascii="Arial" w:eastAsia="Times New Roman" w:hAnsi="Arial" w:cs="Arial"/>
          <w:b/>
          <w:bCs/>
          <w:color w:val="000000"/>
          <w:sz w:val="24"/>
          <w:szCs w:val="24"/>
          <w:lang w:eastAsia="es-ES"/>
        </w:rPr>
      </w:pPr>
      <w:r w:rsidRPr="00E01EA0">
        <w:rPr>
          <w:rFonts w:ascii="Arial" w:eastAsia="Times New Roman" w:hAnsi="Arial" w:cs="Arial"/>
          <w:b/>
          <w:bCs/>
          <w:color w:val="000000"/>
          <w:sz w:val="24"/>
          <w:szCs w:val="24"/>
          <w:lang w:eastAsia="es-ES"/>
        </w:rPr>
        <w:t>Índice</w:t>
      </w:r>
    </w:p>
    <w:p w:rsidR="008A5841" w:rsidRPr="00E01EA0" w:rsidRDefault="008A5841" w:rsidP="008A5841">
      <w:pPr>
        <w:shd w:val="clear" w:color="auto" w:fill="F9F9F9"/>
        <w:spacing w:after="0" w:line="240" w:lineRule="auto"/>
        <w:jc w:val="center"/>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  [</w:t>
      </w:r>
      <w:hyperlink r:id="rId49" w:history="1">
        <w:r w:rsidRPr="00E01EA0">
          <w:rPr>
            <w:rFonts w:ascii="Arial" w:eastAsia="Times New Roman" w:hAnsi="Arial" w:cs="Arial"/>
            <w:color w:val="0B0080"/>
            <w:sz w:val="24"/>
            <w:szCs w:val="24"/>
            <w:u w:val="single"/>
            <w:lang w:eastAsia="es-ES"/>
          </w:rPr>
          <w:t>ocultar</w:t>
        </w:r>
      </w:hyperlink>
      <w:r w:rsidRPr="00E01EA0">
        <w:rPr>
          <w:rFonts w:ascii="Arial" w:eastAsia="Times New Roman" w:hAnsi="Arial" w:cs="Arial"/>
          <w:color w:val="252525"/>
          <w:sz w:val="24"/>
          <w:szCs w:val="24"/>
          <w:lang w:eastAsia="es-ES"/>
        </w:rPr>
        <w:t>] </w:t>
      </w:r>
    </w:p>
    <w:p w:rsidR="008A5841" w:rsidRPr="00E01EA0" w:rsidRDefault="00FF5A53" w:rsidP="008A5841">
      <w:pPr>
        <w:numPr>
          <w:ilvl w:val="0"/>
          <w:numId w:val="2"/>
        </w:numPr>
        <w:shd w:val="clear" w:color="auto" w:fill="F9F9F9"/>
        <w:spacing w:before="100" w:beforeAutospacing="1" w:after="24" w:line="360" w:lineRule="atLeast"/>
        <w:ind w:left="0"/>
        <w:rPr>
          <w:rFonts w:ascii="Arial" w:eastAsia="Times New Roman" w:hAnsi="Arial" w:cs="Arial"/>
          <w:color w:val="252525"/>
          <w:sz w:val="24"/>
          <w:szCs w:val="24"/>
          <w:lang w:eastAsia="es-ES"/>
        </w:rPr>
      </w:pPr>
      <w:hyperlink r:id="rId50" w:anchor="Biolog.C3.ADa_y_ecolog.C3.ADa" w:history="1">
        <w:r w:rsidR="008A5841" w:rsidRPr="00E01EA0">
          <w:rPr>
            <w:rFonts w:ascii="Arial" w:eastAsia="Times New Roman" w:hAnsi="Arial" w:cs="Arial"/>
            <w:color w:val="0B0080"/>
            <w:sz w:val="24"/>
            <w:szCs w:val="24"/>
            <w:lang w:eastAsia="es-ES"/>
          </w:rPr>
          <w:t>1 Biología y ecología</w:t>
        </w:r>
      </w:hyperlink>
    </w:p>
    <w:p w:rsidR="008A5841" w:rsidRPr="00E01EA0" w:rsidRDefault="00FF5A53" w:rsidP="008A5841">
      <w:pPr>
        <w:numPr>
          <w:ilvl w:val="0"/>
          <w:numId w:val="2"/>
        </w:numPr>
        <w:shd w:val="clear" w:color="auto" w:fill="F9F9F9"/>
        <w:spacing w:before="100" w:beforeAutospacing="1" w:after="24" w:line="360" w:lineRule="atLeast"/>
        <w:ind w:left="0"/>
        <w:rPr>
          <w:rFonts w:ascii="Arial" w:eastAsia="Times New Roman" w:hAnsi="Arial" w:cs="Arial"/>
          <w:color w:val="252525"/>
          <w:sz w:val="24"/>
          <w:szCs w:val="24"/>
          <w:lang w:eastAsia="es-ES"/>
        </w:rPr>
      </w:pPr>
      <w:hyperlink r:id="rId51" w:anchor="Aparato_fonador" w:history="1">
        <w:r w:rsidR="008A5841" w:rsidRPr="00E01EA0">
          <w:rPr>
            <w:rFonts w:ascii="Arial" w:eastAsia="Times New Roman" w:hAnsi="Arial" w:cs="Arial"/>
            <w:color w:val="0B0080"/>
            <w:sz w:val="24"/>
            <w:szCs w:val="24"/>
            <w:lang w:eastAsia="es-ES"/>
          </w:rPr>
          <w:t>2 Aparato fonador</w:t>
        </w:r>
      </w:hyperlink>
    </w:p>
    <w:p w:rsidR="008A5841" w:rsidRPr="00E01EA0" w:rsidRDefault="00FF5A53" w:rsidP="008A5841">
      <w:pPr>
        <w:numPr>
          <w:ilvl w:val="0"/>
          <w:numId w:val="2"/>
        </w:numPr>
        <w:shd w:val="clear" w:color="auto" w:fill="F9F9F9"/>
        <w:spacing w:before="100" w:beforeAutospacing="1" w:after="24" w:line="360" w:lineRule="atLeast"/>
        <w:ind w:left="0"/>
        <w:rPr>
          <w:rFonts w:ascii="Arial" w:eastAsia="Times New Roman" w:hAnsi="Arial" w:cs="Arial"/>
          <w:color w:val="252525"/>
          <w:sz w:val="24"/>
          <w:szCs w:val="24"/>
          <w:lang w:eastAsia="es-ES"/>
        </w:rPr>
      </w:pPr>
      <w:hyperlink r:id="rId52" w:anchor="H.C3.A1bitat_y_distribuci.C3.B3n" w:history="1">
        <w:r w:rsidR="008A5841" w:rsidRPr="00E01EA0">
          <w:rPr>
            <w:rFonts w:ascii="Arial" w:eastAsia="Times New Roman" w:hAnsi="Arial" w:cs="Arial"/>
            <w:color w:val="0B0080"/>
            <w:sz w:val="24"/>
            <w:szCs w:val="24"/>
            <w:lang w:eastAsia="es-ES"/>
          </w:rPr>
          <w:t>3 Hábitat y distribución</w:t>
        </w:r>
      </w:hyperlink>
    </w:p>
    <w:p w:rsidR="008A5841" w:rsidRPr="00E01EA0" w:rsidRDefault="00FF5A53" w:rsidP="008A5841">
      <w:pPr>
        <w:numPr>
          <w:ilvl w:val="0"/>
          <w:numId w:val="2"/>
        </w:numPr>
        <w:shd w:val="clear" w:color="auto" w:fill="F9F9F9"/>
        <w:spacing w:before="100" w:beforeAutospacing="1" w:after="24" w:line="360" w:lineRule="atLeast"/>
        <w:ind w:left="0"/>
        <w:rPr>
          <w:rFonts w:ascii="Arial" w:eastAsia="Times New Roman" w:hAnsi="Arial" w:cs="Arial"/>
          <w:color w:val="252525"/>
          <w:sz w:val="24"/>
          <w:szCs w:val="24"/>
          <w:lang w:eastAsia="es-ES"/>
        </w:rPr>
      </w:pPr>
      <w:hyperlink r:id="rId53" w:anchor="Sistem.C3.A1tica" w:history="1">
        <w:r w:rsidR="008A5841" w:rsidRPr="00E01EA0">
          <w:rPr>
            <w:rFonts w:ascii="Arial" w:eastAsia="Times New Roman" w:hAnsi="Arial" w:cs="Arial"/>
            <w:color w:val="0B0080"/>
            <w:sz w:val="24"/>
            <w:szCs w:val="24"/>
            <w:lang w:eastAsia="es-ES"/>
          </w:rPr>
          <w:t>4 Sistemática</w:t>
        </w:r>
      </w:hyperlink>
    </w:p>
    <w:p w:rsidR="008A5841" w:rsidRPr="00E01EA0" w:rsidRDefault="00FF5A53" w:rsidP="008A5841">
      <w:pPr>
        <w:numPr>
          <w:ilvl w:val="0"/>
          <w:numId w:val="2"/>
        </w:numPr>
        <w:shd w:val="clear" w:color="auto" w:fill="F9F9F9"/>
        <w:spacing w:before="100" w:beforeAutospacing="1" w:after="24" w:line="360" w:lineRule="atLeast"/>
        <w:ind w:left="0"/>
        <w:rPr>
          <w:rFonts w:ascii="Arial" w:eastAsia="Times New Roman" w:hAnsi="Arial" w:cs="Arial"/>
          <w:color w:val="252525"/>
          <w:sz w:val="24"/>
          <w:szCs w:val="24"/>
          <w:lang w:eastAsia="es-ES"/>
        </w:rPr>
      </w:pPr>
      <w:hyperlink r:id="rId54" w:anchor="Leopardo_de_las_nieves_en_la_cultura_popular" w:history="1">
        <w:r w:rsidR="008A5841" w:rsidRPr="00E01EA0">
          <w:rPr>
            <w:rFonts w:ascii="Arial" w:eastAsia="Times New Roman" w:hAnsi="Arial" w:cs="Arial"/>
            <w:color w:val="0B0080"/>
            <w:sz w:val="24"/>
            <w:szCs w:val="24"/>
            <w:lang w:eastAsia="es-ES"/>
          </w:rPr>
          <w:t>5 Leopardo de las nieves en la cultura popular</w:t>
        </w:r>
      </w:hyperlink>
    </w:p>
    <w:p w:rsidR="008A5841" w:rsidRPr="00E01EA0" w:rsidRDefault="00FF5A53" w:rsidP="008A5841">
      <w:pPr>
        <w:numPr>
          <w:ilvl w:val="0"/>
          <w:numId w:val="2"/>
        </w:numPr>
        <w:shd w:val="clear" w:color="auto" w:fill="F9F9F9"/>
        <w:spacing w:before="100" w:beforeAutospacing="1" w:after="24" w:line="360" w:lineRule="atLeast"/>
        <w:ind w:left="0"/>
        <w:rPr>
          <w:rFonts w:ascii="Arial" w:eastAsia="Times New Roman" w:hAnsi="Arial" w:cs="Arial"/>
          <w:color w:val="252525"/>
          <w:sz w:val="24"/>
          <w:szCs w:val="24"/>
          <w:lang w:eastAsia="es-ES"/>
        </w:rPr>
      </w:pPr>
      <w:hyperlink r:id="rId55" w:anchor="Referencias" w:history="1">
        <w:r w:rsidR="008A5841" w:rsidRPr="00E01EA0">
          <w:rPr>
            <w:rFonts w:ascii="Arial" w:eastAsia="Times New Roman" w:hAnsi="Arial" w:cs="Arial"/>
            <w:color w:val="0B0080"/>
            <w:sz w:val="24"/>
            <w:szCs w:val="24"/>
            <w:lang w:eastAsia="es-ES"/>
          </w:rPr>
          <w:t>6 Referencias</w:t>
        </w:r>
      </w:hyperlink>
    </w:p>
    <w:p w:rsidR="008A5841" w:rsidRPr="00E01EA0" w:rsidRDefault="00FF5A53" w:rsidP="008A5841">
      <w:pPr>
        <w:numPr>
          <w:ilvl w:val="0"/>
          <w:numId w:val="2"/>
        </w:numPr>
        <w:shd w:val="clear" w:color="auto" w:fill="F9F9F9"/>
        <w:spacing w:before="100" w:beforeAutospacing="1" w:after="24" w:line="360" w:lineRule="atLeast"/>
        <w:ind w:left="0"/>
        <w:rPr>
          <w:rFonts w:ascii="Arial" w:eastAsia="Times New Roman" w:hAnsi="Arial" w:cs="Arial"/>
          <w:color w:val="252525"/>
          <w:sz w:val="24"/>
          <w:szCs w:val="24"/>
          <w:lang w:eastAsia="es-ES"/>
        </w:rPr>
      </w:pPr>
      <w:hyperlink r:id="rId56" w:anchor="Enlaces_externos" w:history="1">
        <w:r w:rsidR="008A5841" w:rsidRPr="00E01EA0">
          <w:rPr>
            <w:rFonts w:ascii="Arial" w:eastAsia="Times New Roman" w:hAnsi="Arial" w:cs="Arial"/>
            <w:color w:val="0B0080"/>
            <w:sz w:val="24"/>
            <w:szCs w:val="24"/>
            <w:lang w:eastAsia="es-ES"/>
          </w:rPr>
          <w:t>7 Enlaces externos</w:t>
        </w:r>
      </w:hyperlink>
    </w:p>
    <w:p w:rsidR="008A5841" w:rsidRPr="00E01EA0" w:rsidRDefault="008A5841" w:rsidP="008A5841">
      <w:pPr>
        <w:pBdr>
          <w:bottom w:val="single" w:sz="6" w:space="0" w:color="AAAAAA"/>
        </w:pBdr>
        <w:spacing w:before="240" w:after="60" w:line="240" w:lineRule="auto"/>
        <w:outlineLvl w:val="1"/>
        <w:rPr>
          <w:rFonts w:ascii="Georgia" w:eastAsia="Times New Roman" w:hAnsi="Georgia" w:cs="Arial"/>
          <w:color w:val="000000"/>
          <w:sz w:val="24"/>
          <w:szCs w:val="24"/>
          <w:lang w:eastAsia="es-ES"/>
        </w:rPr>
      </w:pPr>
      <w:r w:rsidRPr="00E01EA0">
        <w:rPr>
          <w:rFonts w:ascii="Georgia" w:eastAsia="Times New Roman" w:hAnsi="Georgia" w:cs="Arial"/>
          <w:color w:val="000000"/>
          <w:sz w:val="24"/>
          <w:szCs w:val="24"/>
          <w:lang w:eastAsia="es-ES"/>
        </w:rPr>
        <w:t>Biología y ecología</w:t>
      </w:r>
      <w:r w:rsidRPr="00E01EA0">
        <w:rPr>
          <w:rFonts w:ascii="Arial" w:eastAsia="Times New Roman" w:hAnsi="Arial" w:cs="Arial"/>
          <w:color w:val="555555"/>
          <w:sz w:val="24"/>
          <w:szCs w:val="24"/>
          <w:lang w:eastAsia="es-ES"/>
        </w:rPr>
        <w:t>[</w:t>
      </w:r>
      <w:hyperlink r:id="rId57" w:tooltip="Editar sección: Biología y ecología" w:history="1">
        <w:r w:rsidRPr="00E01EA0">
          <w:rPr>
            <w:rFonts w:ascii="Arial" w:eastAsia="Times New Roman" w:hAnsi="Arial" w:cs="Arial"/>
            <w:color w:val="0B0080"/>
            <w:sz w:val="24"/>
            <w:szCs w:val="24"/>
            <w:u w:val="single"/>
            <w:lang w:eastAsia="es-ES"/>
          </w:rPr>
          <w:t>editar</w:t>
        </w:r>
      </w:hyperlink>
      <w:r w:rsidRPr="00E01EA0">
        <w:rPr>
          <w:rFonts w:ascii="Arial" w:eastAsia="Times New Roman" w:hAnsi="Arial" w:cs="Arial"/>
          <w:color w:val="555555"/>
          <w:sz w:val="24"/>
          <w:szCs w:val="24"/>
          <w:lang w:eastAsia="es-ES"/>
        </w:rPr>
        <w:t>]</w:t>
      </w:r>
    </w:p>
    <w:p w:rsidR="008A5841" w:rsidRPr="00E01EA0" w:rsidRDefault="008A5841" w:rsidP="008A5841">
      <w:pPr>
        <w:shd w:val="clear" w:color="auto" w:fill="F9F9F9"/>
        <w:spacing w:after="0" w:line="240" w:lineRule="auto"/>
        <w:jc w:val="center"/>
        <w:rPr>
          <w:rFonts w:ascii="Arial" w:eastAsia="Times New Roman" w:hAnsi="Arial" w:cs="Arial"/>
          <w:color w:val="252525"/>
          <w:sz w:val="24"/>
          <w:szCs w:val="24"/>
          <w:lang w:eastAsia="es-ES"/>
        </w:rPr>
      </w:pPr>
      <w:r w:rsidRPr="00E01EA0">
        <w:rPr>
          <w:rFonts w:ascii="Arial" w:eastAsia="Times New Roman" w:hAnsi="Arial" w:cs="Arial"/>
          <w:noProof/>
          <w:color w:val="0B0080"/>
          <w:sz w:val="24"/>
          <w:szCs w:val="24"/>
          <w:lang w:eastAsia="es-ES"/>
        </w:rPr>
        <w:lastRenderedPageBreak/>
        <w:drawing>
          <wp:inline distT="0" distB="0" distL="0" distR="0">
            <wp:extent cx="2095500" cy="3019425"/>
            <wp:effectExtent l="19050" t="0" r="0" b="0"/>
            <wp:docPr id="5" name="Imagen 5" descr="http://upload.wikimedia.org/wikipedia/commons/thumb/f/f8/L%C3%A9opard_des_neiges_14081.jpg/220px-L%C3%A9opard_des_neiges_1408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8/L%C3%A9opard_des_neiges_14081.jpg/220px-L%C3%A9opard_des_neiges_14081.jpg">
                      <a:hlinkClick r:id="rId58"/>
                    </pic:cNvPr>
                    <pic:cNvPicPr>
                      <a:picLocks noChangeAspect="1" noChangeArrowheads="1"/>
                    </pic:cNvPicPr>
                  </pic:nvPicPr>
                  <pic:blipFill>
                    <a:blip r:embed="rId59"/>
                    <a:srcRect/>
                    <a:stretch>
                      <a:fillRect/>
                    </a:stretch>
                  </pic:blipFill>
                  <pic:spPr bwMode="auto">
                    <a:xfrm>
                      <a:off x="0" y="0"/>
                      <a:ext cx="2095500" cy="3019425"/>
                    </a:xfrm>
                    <a:prstGeom prst="rect">
                      <a:avLst/>
                    </a:prstGeom>
                    <a:noFill/>
                    <a:ln w="9525">
                      <a:noFill/>
                      <a:miter lim="800000"/>
                      <a:headEnd/>
                      <a:tailEnd/>
                    </a:ln>
                  </pic:spPr>
                </pic:pic>
              </a:graphicData>
            </a:graphic>
          </wp:inline>
        </w:drawing>
      </w:r>
    </w:p>
    <w:p w:rsidR="008A5841" w:rsidRPr="00E01EA0" w:rsidRDefault="008A5841" w:rsidP="008A5841">
      <w:pPr>
        <w:shd w:val="clear" w:color="auto" w:fill="F9F9F9"/>
        <w:spacing w:line="336" w:lineRule="atLeast"/>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Leopardo de las nieves en el zoo de</w:t>
      </w:r>
      <w:hyperlink r:id="rId60" w:tooltip="Amnéville" w:history="1">
        <w:r w:rsidRPr="00E01EA0">
          <w:rPr>
            <w:rFonts w:ascii="Arial" w:eastAsia="Times New Roman" w:hAnsi="Arial" w:cs="Arial"/>
            <w:color w:val="0B0080"/>
            <w:sz w:val="24"/>
            <w:szCs w:val="24"/>
            <w:u w:val="single"/>
            <w:lang w:eastAsia="es-ES"/>
          </w:rPr>
          <w:t>Amnéville</w:t>
        </w:r>
      </w:hyperlink>
      <w:r w:rsidRPr="00E01EA0">
        <w:rPr>
          <w:rFonts w:ascii="Arial" w:eastAsia="Times New Roman" w:hAnsi="Arial" w:cs="Arial"/>
          <w:color w:val="252525"/>
          <w:sz w:val="24"/>
          <w:szCs w:val="24"/>
          <w:lang w:eastAsia="es-ES"/>
        </w:rPr>
        <w:t>, </w:t>
      </w:r>
      <w:hyperlink r:id="rId61" w:tooltip="Francia" w:history="1">
        <w:r w:rsidRPr="00E01EA0">
          <w:rPr>
            <w:rFonts w:ascii="Arial" w:eastAsia="Times New Roman" w:hAnsi="Arial" w:cs="Arial"/>
            <w:color w:val="0B0080"/>
            <w:sz w:val="24"/>
            <w:szCs w:val="24"/>
            <w:u w:val="single"/>
            <w:lang w:eastAsia="es-ES"/>
          </w:rPr>
          <w:t>Francia</w:t>
        </w:r>
      </w:hyperlink>
      <w:r w:rsidRPr="00E01EA0">
        <w:rPr>
          <w:rFonts w:ascii="Arial" w:eastAsia="Times New Roman" w:hAnsi="Arial" w:cs="Arial"/>
          <w:color w:val="252525"/>
          <w:sz w:val="24"/>
          <w:szCs w:val="24"/>
          <w:lang w:eastAsia="es-ES"/>
        </w:rPr>
        <w:t>, mostrando el grosor característico de la cola de la especie.</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El irbis es un predador muy fuerte, capaz de cazar animales que triplican su tamaño. Tiene uno de los saltos más largos entre los felinos. Está acostumbrado a caminar por montañas rocosas y aprovecha esto para camuflarse y así acechar a sus presas. Posee un instinto territorial muy fuerte, por lo que puede ser muy agresivo. Sus patas acolchadas por piel actúan como zapatos para la nieve, lo que le ayuda a caminar sobre ella con facilidad.</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Incluye entre sus presas diversas especies tales como </w:t>
      </w:r>
      <w:hyperlink r:id="rId62" w:tooltip="Conejo" w:history="1">
        <w:r w:rsidRPr="00E01EA0">
          <w:rPr>
            <w:rFonts w:ascii="Arial" w:eastAsia="Times New Roman" w:hAnsi="Arial" w:cs="Arial"/>
            <w:color w:val="0B0080"/>
            <w:sz w:val="24"/>
            <w:szCs w:val="24"/>
            <w:u w:val="single"/>
            <w:lang w:eastAsia="es-ES"/>
          </w:rPr>
          <w:t>conejos</w:t>
        </w:r>
      </w:hyperlink>
      <w:r w:rsidRPr="00E01EA0">
        <w:rPr>
          <w:rFonts w:ascii="Arial" w:eastAsia="Times New Roman" w:hAnsi="Arial" w:cs="Arial"/>
          <w:color w:val="252525"/>
          <w:sz w:val="24"/>
          <w:szCs w:val="24"/>
          <w:lang w:eastAsia="es-ES"/>
        </w:rPr>
        <w:t>,</w:t>
      </w:r>
      <w:hyperlink r:id="rId63" w:tooltip="Ardilla" w:history="1">
        <w:r w:rsidRPr="00E01EA0">
          <w:rPr>
            <w:rFonts w:ascii="Arial" w:eastAsia="Times New Roman" w:hAnsi="Arial" w:cs="Arial"/>
            <w:color w:val="0B0080"/>
            <w:sz w:val="24"/>
            <w:szCs w:val="24"/>
            <w:u w:val="single"/>
            <w:lang w:eastAsia="es-ES"/>
          </w:rPr>
          <w:t>ardillas</w:t>
        </w:r>
      </w:hyperlink>
      <w:r w:rsidRPr="00E01EA0">
        <w:rPr>
          <w:rFonts w:ascii="Arial" w:eastAsia="Times New Roman" w:hAnsi="Arial" w:cs="Arial"/>
          <w:color w:val="252525"/>
          <w:sz w:val="24"/>
          <w:szCs w:val="24"/>
          <w:lang w:eastAsia="es-ES"/>
        </w:rPr>
        <w:t>, </w:t>
      </w:r>
      <w:hyperlink r:id="rId64" w:tooltip="Cabra" w:history="1">
        <w:r w:rsidRPr="00E01EA0">
          <w:rPr>
            <w:rFonts w:ascii="Arial" w:eastAsia="Times New Roman" w:hAnsi="Arial" w:cs="Arial"/>
            <w:color w:val="0B0080"/>
            <w:sz w:val="24"/>
            <w:szCs w:val="24"/>
            <w:u w:val="single"/>
            <w:lang w:eastAsia="es-ES"/>
          </w:rPr>
          <w:t>cabras</w:t>
        </w:r>
      </w:hyperlink>
      <w:r w:rsidRPr="00E01EA0">
        <w:rPr>
          <w:rFonts w:ascii="Arial" w:eastAsia="Times New Roman" w:hAnsi="Arial" w:cs="Arial"/>
          <w:color w:val="252525"/>
          <w:sz w:val="24"/>
          <w:szCs w:val="24"/>
          <w:lang w:eastAsia="es-ES"/>
        </w:rPr>
        <w:t> salvajes, </w:t>
      </w:r>
      <w:hyperlink r:id="rId65" w:tooltip="Venado" w:history="1">
        <w:r w:rsidRPr="00E01EA0">
          <w:rPr>
            <w:rFonts w:ascii="Arial" w:eastAsia="Times New Roman" w:hAnsi="Arial" w:cs="Arial"/>
            <w:color w:val="0B0080"/>
            <w:sz w:val="24"/>
            <w:szCs w:val="24"/>
            <w:u w:val="single"/>
            <w:lang w:eastAsia="es-ES"/>
          </w:rPr>
          <w:t>venados</w:t>
        </w:r>
      </w:hyperlink>
      <w:r w:rsidRPr="00E01EA0">
        <w:rPr>
          <w:rFonts w:ascii="Arial" w:eastAsia="Times New Roman" w:hAnsi="Arial" w:cs="Arial"/>
          <w:color w:val="252525"/>
          <w:sz w:val="24"/>
          <w:szCs w:val="24"/>
          <w:lang w:eastAsia="es-ES"/>
        </w:rPr>
        <w:t>,</w:t>
      </w:r>
      <w:hyperlink r:id="rId66" w:tooltip="Pájaros" w:history="1">
        <w:r w:rsidRPr="00E01EA0">
          <w:rPr>
            <w:rFonts w:ascii="Arial" w:eastAsia="Times New Roman" w:hAnsi="Arial" w:cs="Arial"/>
            <w:color w:val="0B0080"/>
            <w:sz w:val="24"/>
            <w:szCs w:val="24"/>
            <w:u w:val="single"/>
            <w:lang w:eastAsia="es-ES"/>
          </w:rPr>
          <w:t>pájaros</w:t>
        </w:r>
      </w:hyperlink>
      <w:r w:rsidRPr="00E01EA0">
        <w:rPr>
          <w:rFonts w:ascii="Arial" w:eastAsia="Times New Roman" w:hAnsi="Arial" w:cs="Arial"/>
          <w:color w:val="252525"/>
          <w:sz w:val="24"/>
          <w:szCs w:val="24"/>
          <w:lang w:eastAsia="es-ES"/>
        </w:rPr>
        <w:t> como el </w:t>
      </w:r>
      <w:hyperlink r:id="rId67" w:tooltip="Fringilla" w:history="1">
        <w:r w:rsidRPr="00E01EA0">
          <w:rPr>
            <w:rFonts w:ascii="Arial" w:eastAsia="Times New Roman" w:hAnsi="Arial" w:cs="Arial"/>
            <w:color w:val="0B0080"/>
            <w:sz w:val="24"/>
            <w:szCs w:val="24"/>
            <w:u w:val="single"/>
            <w:lang w:eastAsia="es-ES"/>
          </w:rPr>
          <w:t>pinzón</w:t>
        </w:r>
      </w:hyperlink>
      <w:r w:rsidRPr="00E01EA0">
        <w:rPr>
          <w:rFonts w:ascii="Arial" w:eastAsia="Times New Roman" w:hAnsi="Arial" w:cs="Arial"/>
          <w:color w:val="252525"/>
          <w:sz w:val="24"/>
          <w:szCs w:val="24"/>
          <w:lang w:eastAsia="es-ES"/>
        </w:rPr>
        <w:t>, </w:t>
      </w:r>
      <w:hyperlink r:id="rId68" w:tooltip="Chova" w:history="1">
        <w:r w:rsidRPr="00E01EA0">
          <w:rPr>
            <w:rFonts w:ascii="Arial" w:eastAsia="Times New Roman" w:hAnsi="Arial" w:cs="Arial"/>
            <w:color w:val="0B0080"/>
            <w:sz w:val="24"/>
            <w:szCs w:val="24"/>
            <w:u w:val="single"/>
            <w:lang w:eastAsia="es-ES"/>
          </w:rPr>
          <w:t>chovas</w:t>
        </w:r>
      </w:hyperlink>
      <w:r w:rsidRPr="00E01EA0">
        <w:rPr>
          <w:rFonts w:ascii="Arial" w:eastAsia="Times New Roman" w:hAnsi="Arial" w:cs="Arial"/>
          <w:color w:val="252525"/>
          <w:sz w:val="24"/>
          <w:szCs w:val="24"/>
          <w:lang w:eastAsia="es-ES"/>
        </w:rPr>
        <w:t> de montaña, </w:t>
      </w:r>
      <w:hyperlink r:id="rId69" w:tooltip="Hemitragus jemlahicus" w:history="1">
        <w:r w:rsidRPr="00E01EA0">
          <w:rPr>
            <w:rFonts w:ascii="Arial" w:eastAsia="Times New Roman" w:hAnsi="Arial" w:cs="Arial"/>
            <w:color w:val="0B0080"/>
            <w:sz w:val="24"/>
            <w:szCs w:val="24"/>
            <w:u w:val="single"/>
            <w:lang w:eastAsia="es-ES"/>
          </w:rPr>
          <w:t>tares del Himalaya</w:t>
        </w:r>
      </w:hyperlink>
      <w:r w:rsidRPr="00E01EA0">
        <w:rPr>
          <w:rFonts w:ascii="Arial" w:eastAsia="Times New Roman" w:hAnsi="Arial" w:cs="Arial"/>
          <w:color w:val="252525"/>
          <w:sz w:val="24"/>
          <w:szCs w:val="24"/>
          <w:lang w:eastAsia="es-ES"/>
        </w:rPr>
        <w:t>,</w:t>
      </w:r>
      <w:hyperlink r:id="rId70" w:tooltip="Musaraña" w:history="1">
        <w:r w:rsidRPr="00E01EA0">
          <w:rPr>
            <w:rFonts w:ascii="Arial" w:eastAsia="Times New Roman" w:hAnsi="Arial" w:cs="Arial"/>
            <w:color w:val="0B0080"/>
            <w:sz w:val="24"/>
            <w:szCs w:val="24"/>
            <w:u w:val="single"/>
            <w:lang w:eastAsia="es-ES"/>
          </w:rPr>
          <w:t>musarañas</w:t>
        </w:r>
      </w:hyperlink>
      <w:r w:rsidRPr="00E01EA0">
        <w:rPr>
          <w:rFonts w:ascii="Arial" w:eastAsia="Times New Roman" w:hAnsi="Arial" w:cs="Arial"/>
          <w:color w:val="252525"/>
          <w:sz w:val="24"/>
          <w:szCs w:val="24"/>
          <w:lang w:eastAsia="es-ES"/>
        </w:rPr>
        <w:t>, </w:t>
      </w:r>
      <w:hyperlink r:id="rId71" w:tooltip="Marmota" w:history="1">
        <w:r w:rsidRPr="00E01EA0">
          <w:rPr>
            <w:rFonts w:ascii="Arial" w:eastAsia="Times New Roman" w:hAnsi="Arial" w:cs="Arial"/>
            <w:color w:val="0B0080"/>
            <w:sz w:val="24"/>
            <w:szCs w:val="24"/>
            <w:u w:val="single"/>
            <w:lang w:eastAsia="es-ES"/>
          </w:rPr>
          <w:t>marmotas</w:t>
        </w:r>
      </w:hyperlink>
      <w:r w:rsidRPr="00E01EA0">
        <w:rPr>
          <w:rFonts w:ascii="Arial" w:eastAsia="Times New Roman" w:hAnsi="Arial" w:cs="Arial"/>
          <w:color w:val="252525"/>
          <w:sz w:val="24"/>
          <w:szCs w:val="24"/>
          <w:lang w:eastAsia="es-ES"/>
        </w:rPr>
        <w:t>, </w:t>
      </w:r>
      <w:hyperlink r:id="rId72" w:tooltip="Capra sibirica" w:history="1">
        <w:r w:rsidRPr="00E01EA0">
          <w:rPr>
            <w:rFonts w:ascii="Arial" w:eastAsia="Times New Roman" w:hAnsi="Arial" w:cs="Arial"/>
            <w:color w:val="0B0080"/>
            <w:sz w:val="24"/>
            <w:szCs w:val="24"/>
            <w:u w:val="single"/>
            <w:lang w:eastAsia="es-ES"/>
          </w:rPr>
          <w:t>íbices siberianos</w:t>
        </w:r>
      </w:hyperlink>
      <w:r w:rsidRPr="00E01EA0">
        <w:rPr>
          <w:rFonts w:ascii="Arial" w:eastAsia="Times New Roman" w:hAnsi="Arial" w:cs="Arial"/>
          <w:color w:val="252525"/>
          <w:sz w:val="24"/>
          <w:szCs w:val="24"/>
          <w:lang w:eastAsia="es-ES"/>
        </w:rPr>
        <w:t> y </w:t>
      </w:r>
      <w:hyperlink r:id="rId73" w:tooltip="Capra falconeri" w:history="1">
        <w:r w:rsidRPr="00E01EA0">
          <w:rPr>
            <w:rFonts w:ascii="Arial" w:eastAsia="Times New Roman" w:hAnsi="Arial" w:cs="Arial"/>
            <w:color w:val="0B0080"/>
            <w:sz w:val="24"/>
            <w:szCs w:val="24"/>
            <w:u w:val="single"/>
            <w:lang w:eastAsia="es-ES"/>
          </w:rPr>
          <w:t>marjores</w:t>
        </w:r>
      </w:hyperlink>
      <w:r w:rsidRPr="00E01EA0">
        <w:rPr>
          <w:rFonts w:ascii="Arial" w:eastAsia="Times New Roman" w:hAnsi="Arial" w:cs="Arial"/>
          <w:color w:val="252525"/>
          <w:sz w:val="24"/>
          <w:szCs w:val="24"/>
          <w:lang w:eastAsia="es-ES"/>
        </w:rPr>
        <w:t>. Con las bajas temperaturas la comida tarda en descomponerse, de manera que no es extraño que los leopardos de las nieves coman restos de animales que no han cazado.</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Son, como la mayoría de las especies de su familia, animales solitarios, salvo en época de reproducción, cuando macho y hembra colaboran para cazar presas mucho más grandes que las usuales.</w:t>
      </w:r>
    </w:p>
    <w:p w:rsidR="008A5841" w:rsidRPr="00E01EA0" w:rsidRDefault="008A5841" w:rsidP="008A5841">
      <w:pPr>
        <w:pBdr>
          <w:bottom w:val="single" w:sz="6" w:space="0" w:color="AAAAAA"/>
        </w:pBdr>
        <w:spacing w:before="240" w:after="60" w:line="240" w:lineRule="auto"/>
        <w:outlineLvl w:val="1"/>
        <w:rPr>
          <w:rFonts w:ascii="Georgia" w:eastAsia="Times New Roman" w:hAnsi="Georgia" w:cs="Arial"/>
          <w:color w:val="000000"/>
          <w:sz w:val="24"/>
          <w:szCs w:val="24"/>
          <w:lang w:eastAsia="es-ES"/>
        </w:rPr>
      </w:pPr>
      <w:r w:rsidRPr="00E01EA0">
        <w:rPr>
          <w:rFonts w:ascii="Georgia" w:eastAsia="Times New Roman" w:hAnsi="Georgia" w:cs="Arial"/>
          <w:color w:val="000000"/>
          <w:sz w:val="24"/>
          <w:szCs w:val="24"/>
          <w:lang w:eastAsia="es-ES"/>
        </w:rPr>
        <w:t>Aparato fonador</w:t>
      </w:r>
      <w:r w:rsidRPr="00E01EA0">
        <w:rPr>
          <w:rFonts w:ascii="Arial" w:eastAsia="Times New Roman" w:hAnsi="Arial" w:cs="Arial"/>
          <w:color w:val="555555"/>
          <w:sz w:val="24"/>
          <w:szCs w:val="24"/>
          <w:lang w:eastAsia="es-ES"/>
        </w:rPr>
        <w:t>[</w:t>
      </w:r>
      <w:hyperlink r:id="rId74" w:tooltip="Editar sección: Aparato fonador" w:history="1">
        <w:r w:rsidRPr="00E01EA0">
          <w:rPr>
            <w:rFonts w:ascii="Arial" w:eastAsia="Times New Roman" w:hAnsi="Arial" w:cs="Arial"/>
            <w:color w:val="0B0080"/>
            <w:sz w:val="24"/>
            <w:szCs w:val="24"/>
            <w:u w:val="single"/>
            <w:lang w:eastAsia="es-ES"/>
          </w:rPr>
          <w:t>editar</w:t>
        </w:r>
      </w:hyperlink>
      <w:r w:rsidRPr="00E01EA0">
        <w:rPr>
          <w:rFonts w:ascii="Arial" w:eastAsia="Times New Roman" w:hAnsi="Arial" w:cs="Arial"/>
          <w:color w:val="555555"/>
          <w:sz w:val="24"/>
          <w:szCs w:val="24"/>
          <w:lang w:eastAsia="es-ES"/>
        </w:rPr>
        <w:t>]</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El leopardo de las nieves es la única especie de su género que no </w:t>
      </w:r>
      <w:hyperlink r:id="rId75" w:tooltip="Rugido" w:history="1">
        <w:r w:rsidRPr="00E01EA0">
          <w:rPr>
            <w:rFonts w:ascii="Arial" w:eastAsia="Times New Roman" w:hAnsi="Arial" w:cs="Arial"/>
            <w:color w:val="0B0080"/>
            <w:sz w:val="24"/>
            <w:szCs w:val="24"/>
            <w:u w:val="single"/>
            <w:lang w:eastAsia="es-ES"/>
          </w:rPr>
          <w:t>ruge</w:t>
        </w:r>
      </w:hyperlink>
      <w:r w:rsidRPr="00E01EA0">
        <w:rPr>
          <w:rFonts w:ascii="Arial" w:eastAsia="Times New Roman" w:hAnsi="Arial" w:cs="Arial"/>
          <w:color w:val="252525"/>
          <w:sz w:val="24"/>
          <w:szCs w:val="24"/>
          <w:lang w:eastAsia="es-ES"/>
        </w:rPr>
        <w:t>; sin embargo, su aparato fonador posee casi todas las características que permiten rugir. Al igual que las demás especies de </w:t>
      </w:r>
      <w:hyperlink r:id="rId76" w:tooltip="Pantherinae" w:history="1">
        <w:r w:rsidRPr="00E01EA0">
          <w:rPr>
            <w:rFonts w:ascii="Arial" w:eastAsia="Times New Roman" w:hAnsi="Arial" w:cs="Arial"/>
            <w:color w:val="0B0080"/>
            <w:sz w:val="24"/>
            <w:szCs w:val="24"/>
            <w:u w:val="single"/>
            <w:lang w:eastAsia="es-ES"/>
          </w:rPr>
          <w:t>Pantherinae</w:t>
        </w:r>
      </w:hyperlink>
      <w:r w:rsidRPr="00E01EA0">
        <w:rPr>
          <w:rFonts w:ascii="Arial" w:eastAsia="Times New Roman" w:hAnsi="Arial" w:cs="Arial"/>
          <w:color w:val="252525"/>
          <w:sz w:val="24"/>
          <w:szCs w:val="24"/>
          <w:lang w:eastAsia="es-ES"/>
        </w:rPr>
        <w:t>, posee el </w:t>
      </w:r>
      <w:hyperlink r:id="rId77" w:tooltip="Hueso hioides" w:history="1">
        <w:r w:rsidRPr="00E01EA0">
          <w:rPr>
            <w:rFonts w:ascii="Arial" w:eastAsia="Times New Roman" w:hAnsi="Arial" w:cs="Arial"/>
            <w:color w:val="0B0080"/>
            <w:sz w:val="24"/>
            <w:szCs w:val="24"/>
            <w:u w:val="single"/>
            <w:lang w:eastAsia="es-ES"/>
          </w:rPr>
          <w:t>hueso hioides</w:t>
        </w:r>
      </w:hyperlink>
      <w:r w:rsidRPr="00E01EA0">
        <w:rPr>
          <w:rFonts w:ascii="Arial" w:eastAsia="Times New Roman" w:hAnsi="Arial" w:cs="Arial"/>
          <w:color w:val="252525"/>
          <w:sz w:val="24"/>
          <w:szCs w:val="24"/>
          <w:lang w:eastAsia="es-ES"/>
        </w:rPr>
        <w:t>parcialmente osificado y con cierto grado de movilidad, y, al igual que las demás especies de su género, los llamados felinos rugidores (</w:t>
      </w:r>
      <w:hyperlink r:id="rId78" w:tooltip="Panthera leo" w:history="1">
        <w:r w:rsidRPr="00E01EA0">
          <w:rPr>
            <w:rFonts w:ascii="Arial" w:eastAsia="Times New Roman" w:hAnsi="Arial" w:cs="Arial"/>
            <w:color w:val="0B0080"/>
            <w:sz w:val="24"/>
            <w:szCs w:val="24"/>
            <w:u w:val="single"/>
            <w:lang w:eastAsia="es-ES"/>
          </w:rPr>
          <w:t>león</w:t>
        </w:r>
      </w:hyperlink>
      <w:r w:rsidRPr="00E01EA0">
        <w:rPr>
          <w:rFonts w:ascii="Arial" w:eastAsia="Times New Roman" w:hAnsi="Arial" w:cs="Arial"/>
          <w:color w:val="252525"/>
          <w:sz w:val="24"/>
          <w:szCs w:val="24"/>
          <w:lang w:eastAsia="es-ES"/>
        </w:rPr>
        <w:t>, </w:t>
      </w:r>
      <w:hyperlink r:id="rId79" w:tooltip="Panthera pardus" w:history="1">
        <w:r w:rsidRPr="00E01EA0">
          <w:rPr>
            <w:rFonts w:ascii="Arial" w:eastAsia="Times New Roman" w:hAnsi="Arial" w:cs="Arial"/>
            <w:color w:val="0B0080"/>
            <w:sz w:val="24"/>
            <w:szCs w:val="24"/>
            <w:u w:val="single"/>
            <w:lang w:eastAsia="es-ES"/>
          </w:rPr>
          <w:t>leopardo</w:t>
        </w:r>
      </w:hyperlink>
      <w:r w:rsidRPr="00E01EA0">
        <w:rPr>
          <w:rFonts w:ascii="Arial" w:eastAsia="Times New Roman" w:hAnsi="Arial" w:cs="Arial"/>
          <w:color w:val="252525"/>
          <w:sz w:val="24"/>
          <w:szCs w:val="24"/>
          <w:lang w:eastAsia="es-ES"/>
        </w:rPr>
        <w:t>, </w:t>
      </w:r>
      <w:hyperlink r:id="rId80" w:tooltip="Panthera tigris" w:history="1">
        <w:r w:rsidRPr="00E01EA0">
          <w:rPr>
            <w:rFonts w:ascii="Arial" w:eastAsia="Times New Roman" w:hAnsi="Arial" w:cs="Arial"/>
            <w:color w:val="0B0080"/>
            <w:sz w:val="24"/>
            <w:szCs w:val="24"/>
            <w:u w:val="single"/>
            <w:lang w:eastAsia="es-ES"/>
          </w:rPr>
          <w:t>tigre</w:t>
        </w:r>
      </w:hyperlink>
      <w:r w:rsidRPr="00E01EA0">
        <w:rPr>
          <w:rFonts w:ascii="Arial" w:eastAsia="Times New Roman" w:hAnsi="Arial" w:cs="Arial"/>
          <w:color w:val="252525"/>
          <w:sz w:val="24"/>
          <w:szCs w:val="24"/>
          <w:lang w:eastAsia="es-ES"/>
        </w:rPr>
        <w:t> y </w:t>
      </w:r>
      <w:hyperlink r:id="rId81" w:tooltip="Panthera onca" w:history="1">
        <w:r w:rsidRPr="00E01EA0">
          <w:rPr>
            <w:rFonts w:ascii="Arial" w:eastAsia="Times New Roman" w:hAnsi="Arial" w:cs="Arial"/>
            <w:color w:val="0B0080"/>
            <w:sz w:val="24"/>
            <w:szCs w:val="24"/>
            <w:u w:val="single"/>
            <w:lang w:eastAsia="es-ES"/>
          </w:rPr>
          <w:t>jaguar</w:t>
        </w:r>
      </w:hyperlink>
      <w:r w:rsidRPr="00E01EA0">
        <w:rPr>
          <w:rFonts w:ascii="Arial" w:eastAsia="Times New Roman" w:hAnsi="Arial" w:cs="Arial"/>
          <w:color w:val="252525"/>
          <w:sz w:val="24"/>
          <w:szCs w:val="24"/>
          <w:lang w:eastAsia="es-ES"/>
        </w:rPr>
        <w:t>), posee un ligamento que le permite alargar la cavidad acústica entre la laringe y la faringe, aunque más corto que en aquellos. La limitación al rugido parece estar condicionada por unas </w:t>
      </w:r>
      <w:hyperlink r:id="rId82" w:tooltip="Cuerda vocal" w:history="1">
        <w:r w:rsidRPr="00E01EA0">
          <w:rPr>
            <w:rFonts w:ascii="Arial" w:eastAsia="Times New Roman" w:hAnsi="Arial" w:cs="Arial"/>
            <w:color w:val="0B0080"/>
            <w:sz w:val="24"/>
            <w:szCs w:val="24"/>
            <w:u w:val="single"/>
            <w:lang w:eastAsia="es-ES"/>
          </w:rPr>
          <w:t>cuerdas vocales</w:t>
        </w:r>
      </w:hyperlink>
      <w:r w:rsidRPr="00E01EA0">
        <w:rPr>
          <w:rFonts w:ascii="Arial" w:eastAsia="Times New Roman" w:hAnsi="Arial" w:cs="Arial"/>
          <w:color w:val="252525"/>
          <w:sz w:val="24"/>
          <w:szCs w:val="24"/>
          <w:lang w:eastAsia="es-ES"/>
        </w:rPr>
        <w:t xml:space="preserve"> más pequeñas y por la ausencia de un tejido fibroso y elástico </w:t>
      </w:r>
      <w:r w:rsidRPr="00E01EA0">
        <w:rPr>
          <w:rFonts w:ascii="Arial" w:eastAsia="Times New Roman" w:hAnsi="Arial" w:cs="Arial"/>
          <w:color w:val="252525"/>
          <w:sz w:val="24"/>
          <w:szCs w:val="24"/>
          <w:lang w:eastAsia="es-ES"/>
        </w:rPr>
        <w:lastRenderedPageBreak/>
        <w:t>desarrollado en las mismas, que es el que permite la vibración en bajas frecuencias de los rugidos.</w:t>
      </w:r>
      <w:hyperlink r:id="rId83" w:anchor="cite_note-4" w:history="1">
        <w:r w:rsidRPr="00E01EA0">
          <w:rPr>
            <w:rFonts w:ascii="Arial" w:eastAsia="Times New Roman" w:hAnsi="Arial" w:cs="Arial"/>
            <w:color w:val="0B0080"/>
            <w:sz w:val="24"/>
            <w:szCs w:val="24"/>
            <w:u w:val="single"/>
            <w:vertAlign w:val="superscript"/>
            <w:lang w:eastAsia="es-ES"/>
          </w:rPr>
          <w:t>4</w:t>
        </w:r>
      </w:hyperlink>
      <w:r w:rsidRPr="00E01EA0">
        <w:rPr>
          <w:rFonts w:ascii="Arial" w:eastAsia="Times New Roman" w:hAnsi="Arial" w:cs="Arial"/>
          <w:color w:val="252525"/>
          <w:sz w:val="24"/>
          <w:szCs w:val="24"/>
          <w:lang w:eastAsia="es-ES"/>
        </w:rPr>
        <w:t> </w:t>
      </w:r>
      <w:hyperlink r:id="rId84" w:anchor="cite_note-5" w:history="1">
        <w:r w:rsidRPr="00E01EA0">
          <w:rPr>
            <w:rFonts w:ascii="Arial" w:eastAsia="Times New Roman" w:hAnsi="Arial" w:cs="Arial"/>
            <w:color w:val="0B0080"/>
            <w:sz w:val="24"/>
            <w:szCs w:val="24"/>
            <w:u w:val="single"/>
            <w:vertAlign w:val="superscript"/>
            <w:lang w:eastAsia="es-ES"/>
          </w:rPr>
          <w:t>5</w:t>
        </w:r>
      </w:hyperlink>
    </w:p>
    <w:p w:rsidR="008A5841" w:rsidRPr="00E01EA0" w:rsidRDefault="008A5841" w:rsidP="008A5841">
      <w:pPr>
        <w:pBdr>
          <w:bottom w:val="single" w:sz="6" w:space="0" w:color="AAAAAA"/>
        </w:pBdr>
        <w:spacing w:before="240" w:after="60" w:line="240" w:lineRule="auto"/>
        <w:outlineLvl w:val="1"/>
        <w:rPr>
          <w:rFonts w:ascii="Georgia" w:eastAsia="Times New Roman" w:hAnsi="Georgia" w:cs="Arial"/>
          <w:color w:val="000000"/>
          <w:sz w:val="24"/>
          <w:szCs w:val="24"/>
          <w:lang w:eastAsia="es-ES"/>
        </w:rPr>
      </w:pPr>
      <w:r w:rsidRPr="00E01EA0">
        <w:rPr>
          <w:rFonts w:ascii="Georgia" w:eastAsia="Times New Roman" w:hAnsi="Georgia" w:cs="Arial"/>
          <w:color w:val="000000"/>
          <w:sz w:val="24"/>
          <w:szCs w:val="24"/>
          <w:lang w:eastAsia="es-ES"/>
        </w:rPr>
        <w:t>Hábitat y distribución</w:t>
      </w:r>
      <w:r w:rsidRPr="00E01EA0">
        <w:rPr>
          <w:rFonts w:ascii="Arial" w:eastAsia="Times New Roman" w:hAnsi="Arial" w:cs="Arial"/>
          <w:color w:val="555555"/>
          <w:sz w:val="24"/>
          <w:szCs w:val="24"/>
          <w:lang w:eastAsia="es-ES"/>
        </w:rPr>
        <w:t>[</w:t>
      </w:r>
      <w:hyperlink r:id="rId85" w:tooltip="Editar sección: Hábitat y distribución" w:history="1">
        <w:r w:rsidRPr="00E01EA0">
          <w:rPr>
            <w:rFonts w:ascii="Arial" w:eastAsia="Times New Roman" w:hAnsi="Arial" w:cs="Arial"/>
            <w:color w:val="0B0080"/>
            <w:sz w:val="24"/>
            <w:szCs w:val="24"/>
            <w:u w:val="single"/>
            <w:lang w:eastAsia="es-ES"/>
          </w:rPr>
          <w:t>editar</w:t>
        </w:r>
      </w:hyperlink>
      <w:r w:rsidRPr="00E01EA0">
        <w:rPr>
          <w:rFonts w:ascii="Arial" w:eastAsia="Times New Roman" w:hAnsi="Arial" w:cs="Arial"/>
          <w:color w:val="555555"/>
          <w:sz w:val="24"/>
          <w:szCs w:val="24"/>
          <w:lang w:eastAsia="es-ES"/>
        </w:rPr>
        <w:t>]</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El leopardo de las nieves generalmente habita en alturas entre los 2000 y los 4000 metros, aunque en el Himalaya ha sido encontrado hasta a 6000 metros. Estos animales muy pocas veces llegan a encontrarse con un ser humano, y en tales casos se oculta ayudado de su excelente camuflaje. Esto hace difícil a los naturalistas encontrarlos y estudiarlos provocando así una escasa información sobre el animal.</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176"/>
        <w:gridCol w:w="1696"/>
        <w:gridCol w:w="1136"/>
      </w:tblGrid>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bottom"/>
            <w:hideMark/>
          </w:tcPr>
          <w:p w:rsidR="008A5841" w:rsidRPr="00E01EA0" w:rsidRDefault="008A5841" w:rsidP="008A5841">
            <w:pPr>
              <w:spacing w:before="240" w:after="240" w:line="240" w:lineRule="auto"/>
              <w:jc w:val="center"/>
              <w:rPr>
                <w:rFonts w:ascii="Times New Roman" w:eastAsia="Times New Roman" w:hAnsi="Times New Roman" w:cs="Times New Roman"/>
                <w:b/>
                <w:bCs/>
                <w:color w:val="000000"/>
                <w:sz w:val="24"/>
                <w:szCs w:val="24"/>
                <w:lang w:eastAsia="es-ES"/>
              </w:rPr>
            </w:pPr>
            <w:r w:rsidRPr="00E01EA0">
              <w:rPr>
                <w:rFonts w:ascii="Times New Roman" w:eastAsia="Times New Roman" w:hAnsi="Times New Roman" w:cs="Times New Roman"/>
                <w:b/>
                <w:bCs/>
                <w:color w:val="000000"/>
                <w:sz w:val="24"/>
                <w:szCs w:val="24"/>
                <w:lang w:eastAsia="es-ES"/>
              </w:rPr>
              <w:t>País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bottom"/>
            <w:hideMark/>
          </w:tcPr>
          <w:p w:rsidR="008A5841" w:rsidRPr="00E01EA0" w:rsidRDefault="008A5841" w:rsidP="008A5841">
            <w:pPr>
              <w:spacing w:before="240" w:after="240" w:line="240" w:lineRule="auto"/>
              <w:jc w:val="center"/>
              <w:rPr>
                <w:rFonts w:ascii="Times New Roman" w:eastAsia="Times New Roman" w:hAnsi="Times New Roman" w:cs="Times New Roman"/>
                <w:b/>
                <w:bCs/>
                <w:color w:val="000000"/>
                <w:sz w:val="24"/>
                <w:szCs w:val="24"/>
                <w:lang w:eastAsia="es-ES"/>
              </w:rPr>
            </w:pPr>
            <w:r w:rsidRPr="00E01EA0">
              <w:rPr>
                <w:rFonts w:ascii="Times New Roman" w:eastAsia="Times New Roman" w:hAnsi="Times New Roman" w:cs="Times New Roman"/>
                <w:b/>
                <w:bCs/>
                <w:color w:val="000000"/>
                <w:sz w:val="24"/>
                <w:szCs w:val="24"/>
                <w:lang w:eastAsia="es-ES"/>
              </w:rPr>
              <w:t>Área de hábitat</w:t>
            </w:r>
            <w:r w:rsidRPr="00E01EA0">
              <w:rPr>
                <w:rFonts w:ascii="Times New Roman" w:eastAsia="Times New Roman" w:hAnsi="Times New Roman" w:cs="Times New Roman"/>
                <w:b/>
                <w:bCs/>
                <w:color w:val="000000"/>
                <w:sz w:val="24"/>
                <w:szCs w:val="24"/>
                <w:lang w:eastAsia="es-ES"/>
              </w:rPr>
              <w:br/>
              <w:t>(km²)</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bottom"/>
            <w:hideMark/>
          </w:tcPr>
          <w:p w:rsidR="008A5841" w:rsidRPr="00E01EA0" w:rsidRDefault="008A5841" w:rsidP="008A5841">
            <w:pPr>
              <w:spacing w:before="240" w:after="240" w:line="240" w:lineRule="auto"/>
              <w:jc w:val="center"/>
              <w:rPr>
                <w:rFonts w:ascii="Times New Roman" w:eastAsia="Times New Roman" w:hAnsi="Times New Roman" w:cs="Times New Roman"/>
                <w:b/>
                <w:bCs/>
                <w:color w:val="000000"/>
                <w:sz w:val="24"/>
                <w:szCs w:val="24"/>
                <w:lang w:eastAsia="es-ES"/>
              </w:rPr>
            </w:pPr>
            <w:r w:rsidRPr="00E01EA0">
              <w:rPr>
                <w:rFonts w:ascii="Times New Roman" w:eastAsia="Times New Roman" w:hAnsi="Times New Roman" w:cs="Times New Roman"/>
                <w:b/>
                <w:bCs/>
                <w:color w:val="000000"/>
                <w:sz w:val="24"/>
                <w:szCs w:val="24"/>
                <w:lang w:eastAsia="es-ES"/>
              </w:rPr>
              <w:t>Población</w:t>
            </w:r>
            <w:r w:rsidRPr="00E01EA0">
              <w:rPr>
                <w:rFonts w:ascii="Times New Roman" w:eastAsia="Times New Roman" w:hAnsi="Times New Roman" w:cs="Times New Roman"/>
                <w:b/>
                <w:bCs/>
                <w:color w:val="000000"/>
                <w:sz w:val="24"/>
                <w:szCs w:val="24"/>
                <w:lang w:eastAsia="es-ES"/>
              </w:rPr>
              <w:br/>
              <w:t>estimada</w:t>
            </w:r>
            <w:hyperlink r:id="rId86" w:anchor="cite_note-iucn-1" w:history="1">
              <w:r w:rsidRPr="00E01EA0">
                <w:rPr>
                  <w:rFonts w:ascii="Times New Roman" w:eastAsia="Times New Roman" w:hAnsi="Times New Roman" w:cs="Times New Roman"/>
                  <w:color w:val="0B0080"/>
                  <w:sz w:val="24"/>
                  <w:szCs w:val="24"/>
                  <w:u w:val="single"/>
                  <w:vertAlign w:val="superscript"/>
                  <w:lang w:eastAsia="es-ES"/>
                </w:rPr>
                <w:t>1</w:t>
              </w:r>
            </w:hyperlink>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Afganistán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50 000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100-200?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Bután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15 000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100-200?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China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1 100 000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2000-2500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India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75 000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200-600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Kazajistán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50 000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180-200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Kirguistán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105 000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150-500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Mongolia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101 000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500-1000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Nepal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30 000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300-500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Pakistán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80 000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200-420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Tayikistán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100 000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180-220</w:t>
            </w:r>
          </w:p>
        </w:tc>
      </w:tr>
      <w:tr w:rsidR="008A5841" w:rsidRPr="00E01EA0" w:rsidTr="008A584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lastRenderedPageBreak/>
              <w:t>Uzbekistán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10 000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8A5841" w:rsidRPr="00E01EA0" w:rsidRDefault="008A5841" w:rsidP="008A5841">
            <w:pPr>
              <w:spacing w:before="240" w:after="240" w:line="240" w:lineRule="auto"/>
              <w:jc w:val="right"/>
              <w:rPr>
                <w:rFonts w:ascii="Times New Roman" w:eastAsia="Times New Roman" w:hAnsi="Times New Roman" w:cs="Times New Roman"/>
                <w:color w:val="000000"/>
                <w:sz w:val="24"/>
                <w:szCs w:val="24"/>
                <w:lang w:eastAsia="es-ES"/>
              </w:rPr>
            </w:pPr>
            <w:r w:rsidRPr="00E01EA0">
              <w:rPr>
                <w:rFonts w:ascii="Times New Roman" w:eastAsia="Times New Roman" w:hAnsi="Times New Roman" w:cs="Times New Roman"/>
                <w:color w:val="000000"/>
                <w:sz w:val="24"/>
                <w:szCs w:val="24"/>
                <w:lang w:eastAsia="es-ES"/>
              </w:rPr>
              <w:t>20-50</w:t>
            </w:r>
          </w:p>
        </w:tc>
      </w:tr>
    </w:tbl>
    <w:p w:rsidR="008A5841" w:rsidRPr="00E01EA0" w:rsidRDefault="008A5841" w:rsidP="008A5841">
      <w:pPr>
        <w:shd w:val="clear" w:color="auto" w:fill="F9F9F9"/>
        <w:spacing w:after="0" w:line="240" w:lineRule="auto"/>
        <w:jc w:val="center"/>
        <w:rPr>
          <w:rFonts w:ascii="Arial" w:eastAsia="Times New Roman" w:hAnsi="Arial" w:cs="Arial"/>
          <w:color w:val="252525"/>
          <w:sz w:val="24"/>
          <w:szCs w:val="24"/>
          <w:lang w:eastAsia="es-ES"/>
        </w:rPr>
      </w:pPr>
      <w:r w:rsidRPr="00E01EA0">
        <w:rPr>
          <w:rFonts w:ascii="Arial" w:eastAsia="Times New Roman" w:hAnsi="Arial" w:cs="Arial"/>
          <w:noProof/>
          <w:color w:val="0B0080"/>
          <w:sz w:val="24"/>
          <w:szCs w:val="24"/>
          <w:lang w:eastAsia="es-ES"/>
        </w:rPr>
        <w:drawing>
          <wp:inline distT="0" distB="0" distL="0" distR="0">
            <wp:extent cx="2095500" cy="1400175"/>
            <wp:effectExtent l="19050" t="0" r="0" b="0"/>
            <wp:docPr id="6" name="Imagen 6" descr="http://upload.wikimedia.org/wikipedia/commons/thumb/3/35/Lightmatter_snowleopard.jpg/220px-Lightmatter_snowleopard.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3/35/Lightmatter_snowleopard.jpg/220px-Lightmatter_snowleopard.jpg">
                      <a:hlinkClick r:id="rId87"/>
                    </pic:cNvPr>
                    <pic:cNvPicPr>
                      <a:picLocks noChangeAspect="1" noChangeArrowheads="1"/>
                    </pic:cNvPicPr>
                  </pic:nvPicPr>
                  <pic:blipFill>
                    <a:blip r:embed="rId88"/>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8A5841" w:rsidRPr="00E01EA0" w:rsidRDefault="008A5841" w:rsidP="008A5841">
      <w:pPr>
        <w:shd w:val="clear" w:color="auto" w:fill="F9F9F9"/>
        <w:spacing w:line="336" w:lineRule="atLeast"/>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Leopardo de las nieves en el</w:t>
      </w:r>
      <w:hyperlink r:id="rId89" w:tooltip="Zoológico de San Diego" w:history="1">
        <w:r w:rsidRPr="00E01EA0">
          <w:rPr>
            <w:rFonts w:ascii="Arial" w:eastAsia="Times New Roman" w:hAnsi="Arial" w:cs="Arial"/>
            <w:color w:val="0B0080"/>
            <w:sz w:val="24"/>
            <w:szCs w:val="24"/>
            <w:u w:val="single"/>
            <w:lang w:eastAsia="es-ES"/>
          </w:rPr>
          <w:t>zoológico de San Diego</w:t>
        </w:r>
      </w:hyperlink>
      <w:r w:rsidRPr="00E01EA0">
        <w:rPr>
          <w:rFonts w:ascii="Arial" w:eastAsia="Times New Roman" w:hAnsi="Arial" w:cs="Arial"/>
          <w:color w:val="252525"/>
          <w:sz w:val="24"/>
          <w:szCs w:val="24"/>
          <w:lang w:eastAsia="es-ES"/>
        </w:rPr>
        <w:t>.</w:t>
      </w:r>
    </w:p>
    <w:p w:rsidR="008A5841" w:rsidRPr="00E01EA0" w:rsidRDefault="008A5841" w:rsidP="008A5841">
      <w:pPr>
        <w:pBdr>
          <w:bottom w:val="single" w:sz="6" w:space="0" w:color="AAAAAA"/>
        </w:pBdr>
        <w:spacing w:before="240" w:after="60" w:line="240" w:lineRule="auto"/>
        <w:outlineLvl w:val="1"/>
        <w:rPr>
          <w:rFonts w:ascii="Georgia" w:eastAsia="Times New Roman" w:hAnsi="Georgia" w:cs="Arial"/>
          <w:color w:val="000000"/>
          <w:sz w:val="24"/>
          <w:szCs w:val="24"/>
          <w:lang w:eastAsia="es-ES"/>
        </w:rPr>
      </w:pPr>
      <w:r w:rsidRPr="00E01EA0">
        <w:rPr>
          <w:rFonts w:ascii="Georgia" w:eastAsia="Times New Roman" w:hAnsi="Georgia" w:cs="Arial"/>
          <w:color w:val="000000"/>
          <w:sz w:val="24"/>
          <w:szCs w:val="24"/>
          <w:lang w:eastAsia="es-ES"/>
        </w:rPr>
        <w:t>Sistemática</w:t>
      </w:r>
      <w:r w:rsidRPr="00E01EA0">
        <w:rPr>
          <w:rFonts w:ascii="Arial" w:eastAsia="Times New Roman" w:hAnsi="Arial" w:cs="Arial"/>
          <w:color w:val="555555"/>
          <w:sz w:val="24"/>
          <w:szCs w:val="24"/>
          <w:lang w:eastAsia="es-ES"/>
        </w:rPr>
        <w:t>[</w:t>
      </w:r>
      <w:hyperlink r:id="rId90" w:tooltip="Editar sección: Sistemática" w:history="1">
        <w:r w:rsidRPr="00E01EA0">
          <w:rPr>
            <w:rFonts w:ascii="Arial" w:eastAsia="Times New Roman" w:hAnsi="Arial" w:cs="Arial"/>
            <w:color w:val="0B0080"/>
            <w:sz w:val="24"/>
            <w:szCs w:val="24"/>
            <w:u w:val="single"/>
            <w:lang w:eastAsia="es-ES"/>
          </w:rPr>
          <w:t>editar</w:t>
        </w:r>
      </w:hyperlink>
      <w:r w:rsidRPr="00E01EA0">
        <w:rPr>
          <w:rFonts w:ascii="Arial" w:eastAsia="Times New Roman" w:hAnsi="Arial" w:cs="Arial"/>
          <w:color w:val="555555"/>
          <w:sz w:val="24"/>
          <w:szCs w:val="24"/>
          <w:lang w:eastAsia="es-ES"/>
        </w:rPr>
        <w:t>]</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Inicialmente fue clasificado dentro del </w:t>
      </w:r>
      <w:hyperlink r:id="rId91" w:tooltip="Género (biología)" w:history="1">
        <w:r w:rsidRPr="00E01EA0">
          <w:rPr>
            <w:rFonts w:ascii="Arial" w:eastAsia="Times New Roman" w:hAnsi="Arial" w:cs="Arial"/>
            <w:color w:val="0B0080"/>
            <w:sz w:val="24"/>
            <w:szCs w:val="24"/>
            <w:u w:val="single"/>
            <w:lang w:eastAsia="es-ES"/>
          </w:rPr>
          <w:t>género</w:t>
        </w:r>
      </w:hyperlink>
      <w:r w:rsidRPr="00E01EA0">
        <w:rPr>
          <w:rFonts w:ascii="Arial" w:eastAsia="Times New Roman" w:hAnsi="Arial" w:cs="Arial"/>
          <w:color w:val="252525"/>
          <w:sz w:val="24"/>
          <w:szCs w:val="24"/>
          <w:lang w:eastAsia="es-ES"/>
        </w:rPr>
        <w:t> </w:t>
      </w:r>
      <w:hyperlink r:id="rId92" w:tooltip="Felis" w:history="1">
        <w:r w:rsidRPr="00E01EA0">
          <w:rPr>
            <w:rFonts w:ascii="Arial" w:eastAsia="Times New Roman" w:hAnsi="Arial" w:cs="Arial"/>
            <w:i/>
            <w:iCs/>
            <w:color w:val="0B0080"/>
            <w:sz w:val="24"/>
            <w:szCs w:val="24"/>
            <w:u w:val="single"/>
            <w:lang w:eastAsia="es-ES"/>
          </w:rPr>
          <w:t>Felis</w:t>
        </w:r>
      </w:hyperlink>
      <w:r w:rsidRPr="00E01EA0">
        <w:rPr>
          <w:rFonts w:ascii="Arial" w:eastAsia="Times New Roman" w:hAnsi="Arial" w:cs="Arial"/>
          <w:color w:val="252525"/>
          <w:sz w:val="24"/>
          <w:szCs w:val="24"/>
          <w:lang w:eastAsia="es-ES"/>
        </w:rPr>
        <w:t>, y durante bastante tiempo se utilizó esa nomenclatura (</w:t>
      </w:r>
      <w:r w:rsidRPr="00E01EA0">
        <w:rPr>
          <w:rFonts w:ascii="Arial" w:eastAsia="Times New Roman" w:hAnsi="Arial" w:cs="Arial"/>
          <w:i/>
          <w:iCs/>
          <w:color w:val="252525"/>
          <w:sz w:val="24"/>
          <w:szCs w:val="24"/>
          <w:lang w:eastAsia="es-ES"/>
        </w:rPr>
        <w:t>Felis uncia</w:t>
      </w:r>
      <w:r w:rsidRPr="00E01EA0">
        <w:rPr>
          <w:rFonts w:ascii="Arial" w:eastAsia="Times New Roman" w:hAnsi="Arial" w:cs="Arial"/>
          <w:color w:val="252525"/>
          <w:sz w:val="24"/>
          <w:szCs w:val="24"/>
          <w:lang w:eastAsia="es-ES"/>
        </w:rPr>
        <w:t>). Posteriormente, autores como Pocock lo situaron en su propio género, como </w:t>
      </w:r>
      <w:r w:rsidRPr="00E01EA0">
        <w:rPr>
          <w:rFonts w:ascii="Arial" w:eastAsia="Times New Roman" w:hAnsi="Arial" w:cs="Arial"/>
          <w:i/>
          <w:iCs/>
          <w:color w:val="252525"/>
          <w:sz w:val="24"/>
          <w:szCs w:val="24"/>
          <w:lang w:eastAsia="es-ES"/>
        </w:rPr>
        <w:t>Uncia uncia</w:t>
      </w:r>
      <w:r w:rsidRPr="00E01EA0">
        <w:rPr>
          <w:rFonts w:ascii="Arial" w:eastAsia="Times New Roman" w:hAnsi="Arial" w:cs="Arial"/>
          <w:color w:val="252525"/>
          <w:sz w:val="24"/>
          <w:szCs w:val="24"/>
          <w:lang w:eastAsia="es-ES"/>
        </w:rPr>
        <w:t>.</w:t>
      </w:r>
      <w:hyperlink r:id="rId93" w:anchor="cite_note-msw3-6" w:history="1">
        <w:r w:rsidRPr="00E01EA0">
          <w:rPr>
            <w:rFonts w:ascii="Arial" w:eastAsia="Times New Roman" w:hAnsi="Arial" w:cs="Arial"/>
            <w:color w:val="0B0080"/>
            <w:sz w:val="24"/>
            <w:szCs w:val="24"/>
            <w:u w:val="single"/>
            <w:vertAlign w:val="superscript"/>
            <w:lang w:eastAsia="es-ES"/>
          </w:rPr>
          <w:t>6</w:t>
        </w:r>
      </w:hyperlink>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Sin embargo, los análisis </w:t>
      </w:r>
      <w:hyperlink r:id="rId94" w:tooltip="Genética" w:history="1">
        <w:r w:rsidRPr="00E01EA0">
          <w:rPr>
            <w:rFonts w:ascii="Arial" w:eastAsia="Times New Roman" w:hAnsi="Arial" w:cs="Arial"/>
            <w:color w:val="0B0080"/>
            <w:sz w:val="24"/>
            <w:szCs w:val="24"/>
            <w:u w:val="single"/>
            <w:lang w:eastAsia="es-ES"/>
          </w:rPr>
          <w:t>genéticos</w:t>
        </w:r>
      </w:hyperlink>
      <w:r w:rsidRPr="00E01EA0">
        <w:rPr>
          <w:rFonts w:ascii="Arial" w:eastAsia="Times New Roman" w:hAnsi="Arial" w:cs="Arial"/>
          <w:color w:val="252525"/>
          <w:sz w:val="24"/>
          <w:szCs w:val="24"/>
          <w:lang w:eastAsia="es-ES"/>
        </w:rPr>
        <w:t> han motivado la inclusión del leopardo de las nieves en el género </w:t>
      </w:r>
      <w:r w:rsidRPr="00E01EA0">
        <w:rPr>
          <w:rFonts w:ascii="Arial" w:eastAsia="Times New Roman" w:hAnsi="Arial" w:cs="Arial"/>
          <w:i/>
          <w:iCs/>
          <w:color w:val="252525"/>
          <w:sz w:val="24"/>
          <w:szCs w:val="24"/>
          <w:lang w:eastAsia="es-ES"/>
        </w:rPr>
        <w:t>Panthera</w:t>
      </w:r>
      <w:r w:rsidRPr="00E01EA0">
        <w:rPr>
          <w:rFonts w:ascii="Arial" w:eastAsia="Times New Roman" w:hAnsi="Arial" w:cs="Arial"/>
          <w:color w:val="252525"/>
          <w:sz w:val="24"/>
          <w:szCs w:val="24"/>
          <w:lang w:eastAsia="es-ES"/>
        </w:rPr>
        <w:t>, al poner de manifiesto su estrecha </w:t>
      </w:r>
      <w:hyperlink r:id="rId95" w:tooltip="Filogenia" w:history="1">
        <w:r w:rsidRPr="00E01EA0">
          <w:rPr>
            <w:rFonts w:ascii="Arial" w:eastAsia="Times New Roman" w:hAnsi="Arial" w:cs="Arial"/>
            <w:color w:val="0B0080"/>
            <w:sz w:val="24"/>
            <w:szCs w:val="24"/>
            <w:u w:val="single"/>
            <w:lang w:eastAsia="es-ES"/>
          </w:rPr>
          <w:t>relación</w:t>
        </w:r>
      </w:hyperlink>
      <w:r w:rsidRPr="00E01EA0">
        <w:rPr>
          <w:rFonts w:ascii="Arial" w:eastAsia="Times New Roman" w:hAnsi="Arial" w:cs="Arial"/>
          <w:color w:val="252525"/>
          <w:sz w:val="24"/>
          <w:szCs w:val="24"/>
          <w:lang w:eastAsia="es-ES"/>
        </w:rPr>
        <w:t> con las otras cuatro especies del mismo (</w:t>
      </w:r>
      <w:hyperlink r:id="rId96" w:tooltip="Panthera leo" w:history="1">
        <w:r w:rsidRPr="00E01EA0">
          <w:rPr>
            <w:rFonts w:ascii="Arial" w:eastAsia="Times New Roman" w:hAnsi="Arial" w:cs="Arial"/>
            <w:i/>
            <w:iCs/>
            <w:color w:val="0B0080"/>
            <w:sz w:val="24"/>
            <w:szCs w:val="24"/>
            <w:u w:val="single"/>
            <w:lang w:eastAsia="es-ES"/>
          </w:rPr>
          <w:t>Panthera leo</w:t>
        </w:r>
      </w:hyperlink>
      <w:r w:rsidRPr="00E01EA0">
        <w:rPr>
          <w:rFonts w:ascii="Arial" w:eastAsia="Times New Roman" w:hAnsi="Arial" w:cs="Arial"/>
          <w:color w:val="252525"/>
          <w:sz w:val="24"/>
          <w:szCs w:val="24"/>
          <w:lang w:eastAsia="es-ES"/>
        </w:rPr>
        <w:t>, </w:t>
      </w:r>
      <w:hyperlink r:id="rId97" w:tooltip="Panthera tigris" w:history="1">
        <w:r w:rsidRPr="00E01EA0">
          <w:rPr>
            <w:rFonts w:ascii="Arial" w:eastAsia="Times New Roman" w:hAnsi="Arial" w:cs="Arial"/>
            <w:i/>
            <w:iCs/>
            <w:color w:val="0B0080"/>
            <w:sz w:val="24"/>
            <w:szCs w:val="24"/>
            <w:u w:val="single"/>
            <w:lang w:eastAsia="es-ES"/>
          </w:rPr>
          <w:t>P. tigris</w:t>
        </w:r>
      </w:hyperlink>
      <w:r w:rsidRPr="00E01EA0">
        <w:rPr>
          <w:rFonts w:ascii="Arial" w:eastAsia="Times New Roman" w:hAnsi="Arial" w:cs="Arial"/>
          <w:color w:val="252525"/>
          <w:sz w:val="24"/>
          <w:szCs w:val="24"/>
          <w:lang w:eastAsia="es-ES"/>
        </w:rPr>
        <w:t>, </w:t>
      </w:r>
      <w:hyperlink r:id="rId98" w:tooltip="Panthera pardus" w:history="1">
        <w:r w:rsidRPr="00E01EA0">
          <w:rPr>
            <w:rFonts w:ascii="Arial" w:eastAsia="Times New Roman" w:hAnsi="Arial" w:cs="Arial"/>
            <w:i/>
            <w:iCs/>
            <w:color w:val="0B0080"/>
            <w:sz w:val="24"/>
            <w:szCs w:val="24"/>
            <w:u w:val="single"/>
            <w:lang w:eastAsia="es-ES"/>
          </w:rPr>
          <w:t>P. pardus</w:t>
        </w:r>
      </w:hyperlink>
      <w:r w:rsidRPr="00E01EA0">
        <w:rPr>
          <w:rFonts w:ascii="Arial" w:eastAsia="Times New Roman" w:hAnsi="Arial" w:cs="Arial"/>
          <w:color w:val="252525"/>
          <w:sz w:val="24"/>
          <w:szCs w:val="24"/>
          <w:lang w:eastAsia="es-ES"/>
        </w:rPr>
        <w:t> y </w:t>
      </w:r>
      <w:hyperlink r:id="rId99" w:tooltip="Panthera onca" w:history="1">
        <w:r w:rsidRPr="00E01EA0">
          <w:rPr>
            <w:rFonts w:ascii="Arial" w:eastAsia="Times New Roman" w:hAnsi="Arial" w:cs="Arial"/>
            <w:i/>
            <w:iCs/>
            <w:color w:val="0B0080"/>
            <w:sz w:val="24"/>
            <w:szCs w:val="24"/>
            <w:u w:val="single"/>
            <w:lang w:eastAsia="es-ES"/>
          </w:rPr>
          <w:t>P. onca</w:t>
        </w:r>
      </w:hyperlink>
      <w:r w:rsidRPr="00E01EA0">
        <w:rPr>
          <w:rFonts w:ascii="Arial" w:eastAsia="Times New Roman" w:hAnsi="Arial" w:cs="Arial"/>
          <w:color w:val="252525"/>
          <w:sz w:val="24"/>
          <w:szCs w:val="24"/>
          <w:lang w:eastAsia="es-ES"/>
        </w:rPr>
        <w:t>), fijándose la nueva combinación </w:t>
      </w:r>
      <w:r w:rsidRPr="00E01EA0">
        <w:rPr>
          <w:rFonts w:ascii="Arial" w:eastAsia="Times New Roman" w:hAnsi="Arial" w:cs="Arial"/>
          <w:i/>
          <w:iCs/>
          <w:color w:val="252525"/>
          <w:sz w:val="24"/>
          <w:szCs w:val="24"/>
          <w:lang w:eastAsia="es-ES"/>
        </w:rPr>
        <w:t>Panthera uncia</w:t>
      </w:r>
      <w:r w:rsidRPr="00E01EA0">
        <w:rPr>
          <w:rFonts w:ascii="Arial" w:eastAsia="Times New Roman" w:hAnsi="Arial" w:cs="Arial"/>
          <w:color w:val="252525"/>
          <w:sz w:val="24"/>
          <w:szCs w:val="24"/>
          <w:lang w:eastAsia="es-ES"/>
        </w:rPr>
        <w:t>.</w:t>
      </w:r>
      <w:hyperlink r:id="rId100" w:anchor="cite_note-johnsonetal2006-7" w:history="1">
        <w:r w:rsidRPr="00E01EA0">
          <w:rPr>
            <w:rFonts w:ascii="Arial" w:eastAsia="Times New Roman" w:hAnsi="Arial" w:cs="Arial"/>
            <w:color w:val="0B0080"/>
            <w:sz w:val="24"/>
            <w:szCs w:val="24"/>
            <w:u w:val="single"/>
            <w:vertAlign w:val="superscript"/>
            <w:lang w:eastAsia="es-ES"/>
          </w:rPr>
          <w:t>7</w:t>
        </w:r>
      </w:hyperlink>
      <w:r w:rsidRPr="00E01EA0">
        <w:rPr>
          <w:rFonts w:ascii="Arial" w:eastAsia="Times New Roman" w:hAnsi="Arial" w:cs="Arial"/>
          <w:color w:val="252525"/>
          <w:sz w:val="24"/>
          <w:szCs w:val="24"/>
          <w:lang w:eastAsia="es-ES"/>
        </w:rPr>
        <w:t> </w:t>
      </w:r>
      <w:hyperlink r:id="rId101" w:anchor="cite_note-obrienyjohnson2007-8" w:history="1">
        <w:r w:rsidRPr="00E01EA0">
          <w:rPr>
            <w:rFonts w:ascii="Arial" w:eastAsia="Times New Roman" w:hAnsi="Arial" w:cs="Arial"/>
            <w:color w:val="0B0080"/>
            <w:sz w:val="24"/>
            <w:szCs w:val="24"/>
            <w:u w:val="single"/>
            <w:vertAlign w:val="superscript"/>
            <w:lang w:eastAsia="es-ES"/>
          </w:rPr>
          <w:t>8</w:t>
        </w:r>
      </w:hyperlink>
      <w:r w:rsidRPr="00E01EA0">
        <w:rPr>
          <w:rFonts w:ascii="Arial" w:eastAsia="Times New Roman" w:hAnsi="Arial" w:cs="Arial"/>
          <w:color w:val="252525"/>
          <w:sz w:val="24"/>
          <w:szCs w:val="24"/>
          <w:lang w:eastAsia="es-ES"/>
        </w:rPr>
        <w:t> Las comparaciones del </w:t>
      </w:r>
      <w:hyperlink r:id="rId102" w:tooltip="Genoma mitocondrial" w:history="1">
        <w:r w:rsidRPr="00E01EA0">
          <w:rPr>
            <w:rFonts w:ascii="Arial" w:eastAsia="Times New Roman" w:hAnsi="Arial" w:cs="Arial"/>
            <w:color w:val="0B0080"/>
            <w:sz w:val="24"/>
            <w:szCs w:val="24"/>
            <w:u w:val="single"/>
            <w:lang w:eastAsia="es-ES"/>
          </w:rPr>
          <w:t>ADN mitocondrial</w:t>
        </w:r>
      </w:hyperlink>
      <w:r w:rsidRPr="00E01EA0">
        <w:rPr>
          <w:rFonts w:ascii="Arial" w:eastAsia="Times New Roman" w:hAnsi="Arial" w:cs="Arial"/>
          <w:color w:val="252525"/>
          <w:sz w:val="24"/>
          <w:szCs w:val="24"/>
          <w:lang w:eastAsia="es-ES"/>
        </w:rPr>
        <w:t> sugieren además una relación de parentesco más próxima con el león (</w:t>
      </w:r>
      <w:hyperlink r:id="rId103" w:tooltip="Panthera leo" w:history="1">
        <w:r w:rsidRPr="00E01EA0">
          <w:rPr>
            <w:rFonts w:ascii="Arial" w:eastAsia="Times New Roman" w:hAnsi="Arial" w:cs="Arial"/>
            <w:i/>
            <w:iCs/>
            <w:color w:val="0B0080"/>
            <w:sz w:val="24"/>
            <w:szCs w:val="24"/>
            <w:u w:val="single"/>
            <w:lang w:eastAsia="es-ES"/>
          </w:rPr>
          <w:t>Panthera leo</w:t>
        </w:r>
      </w:hyperlink>
      <w:r w:rsidRPr="00E01EA0">
        <w:rPr>
          <w:rFonts w:ascii="Arial" w:eastAsia="Times New Roman" w:hAnsi="Arial" w:cs="Arial"/>
          <w:color w:val="252525"/>
          <w:sz w:val="24"/>
          <w:szCs w:val="24"/>
          <w:lang w:eastAsia="es-ES"/>
        </w:rPr>
        <w:t>) que con el resto de especies del género.</w:t>
      </w:r>
      <w:hyperlink r:id="rId104" w:anchor="cite_note-9" w:history="1">
        <w:r w:rsidRPr="00E01EA0">
          <w:rPr>
            <w:rFonts w:ascii="Arial" w:eastAsia="Times New Roman" w:hAnsi="Arial" w:cs="Arial"/>
            <w:color w:val="0B0080"/>
            <w:sz w:val="24"/>
            <w:szCs w:val="24"/>
            <w:u w:val="single"/>
            <w:vertAlign w:val="superscript"/>
            <w:lang w:eastAsia="es-ES"/>
          </w:rPr>
          <w:t>9</w:t>
        </w:r>
      </w:hyperlink>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Sunquist y Sunquist, en la obra </w:t>
      </w:r>
      <w:r w:rsidRPr="00E01EA0">
        <w:rPr>
          <w:rFonts w:ascii="Arial" w:eastAsia="Times New Roman" w:hAnsi="Arial" w:cs="Arial"/>
          <w:i/>
          <w:iCs/>
          <w:color w:val="252525"/>
          <w:sz w:val="24"/>
          <w:szCs w:val="24"/>
          <w:lang w:eastAsia="es-ES"/>
        </w:rPr>
        <w:t>Handbook of the Mammals of the World</w:t>
      </w:r>
      <w:r w:rsidRPr="00E01EA0">
        <w:rPr>
          <w:rFonts w:ascii="Arial" w:eastAsia="Times New Roman" w:hAnsi="Arial" w:cs="Arial"/>
          <w:color w:val="252525"/>
          <w:sz w:val="24"/>
          <w:szCs w:val="24"/>
          <w:lang w:eastAsia="es-ES"/>
        </w:rPr>
        <w:t>, de 2009, apuntan a que sea una de las dos especies más tempranas en divergir del ancestro común del género </w:t>
      </w:r>
      <w:r w:rsidRPr="00E01EA0">
        <w:rPr>
          <w:rFonts w:ascii="Arial" w:eastAsia="Times New Roman" w:hAnsi="Arial" w:cs="Arial"/>
          <w:i/>
          <w:iCs/>
          <w:color w:val="252525"/>
          <w:sz w:val="24"/>
          <w:szCs w:val="24"/>
          <w:lang w:eastAsia="es-ES"/>
        </w:rPr>
        <w:t>Panthera</w:t>
      </w:r>
      <w:r w:rsidRPr="00E01EA0">
        <w:rPr>
          <w:rFonts w:ascii="Arial" w:eastAsia="Times New Roman" w:hAnsi="Arial" w:cs="Arial"/>
          <w:color w:val="252525"/>
          <w:sz w:val="24"/>
          <w:szCs w:val="24"/>
          <w:lang w:eastAsia="es-ES"/>
        </w:rPr>
        <w:t>.</w:t>
      </w:r>
      <w:hyperlink r:id="rId105" w:anchor="cite_note-HMW-10" w:history="1">
        <w:r w:rsidRPr="00E01EA0">
          <w:rPr>
            <w:rFonts w:ascii="Arial" w:eastAsia="Times New Roman" w:hAnsi="Arial" w:cs="Arial"/>
            <w:color w:val="0B0080"/>
            <w:sz w:val="24"/>
            <w:szCs w:val="24"/>
            <w:u w:val="single"/>
            <w:vertAlign w:val="superscript"/>
            <w:lang w:eastAsia="es-ES"/>
          </w:rPr>
          <w:t>10</w:t>
        </w:r>
      </w:hyperlink>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Han sido propuestas varias </w:t>
      </w:r>
      <w:hyperlink r:id="rId106" w:tooltip="Subespecie" w:history="1">
        <w:r w:rsidRPr="00E01EA0">
          <w:rPr>
            <w:rFonts w:ascii="Arial" w:eastAsia="Times New Roman" w:hAnsi="Arial" w:cs="Arial"/>
            <w:color w:val="0B0080"/>
            <w:sz w:val="24"/>
            <w:szCs w:val="24"/>
            <w:u w:val="single"/>
            <w:lang w:eastAsia="es-ES"/>
          </w:rPr>
          <w:t>subespecies</w:t>
        </w:r>
      </w:hyperlink>
      <w:r w:rsidRPr="00E01EA0">
        <w:rPr>
          <w:rFonts w:ascii="Arial" w:eastAsia="Times New Roman" w:hAnsi="Arial" w:cs="Arial"/>
          <w:color w:val="252525"/>
          <w:sz w:val="24"/>
          <w:szCs w:val="24"/>
          <w:lang w:eastAsia="es-ES"/>
        </w:rPr>
        <w:t> para las poblaciones de diferentes regiones geográficas, sin embargo, con la posible excepción de </w:t>
      </w:r>
      <w:r w:rsidRPr="00E01EA0">
        <w:rPr>
          <w:rFonts w:ascii="Arial" w:eastAsia="Times New Roman" w:hAnsi="Arial" w:cs="Arial"/>
          <w:i/>
          <w:iCs/>
          <w:color w:val="252525"/>
          <w:sz w:val="24"/>
          <w:szCs w:val="24"/>
          <w:lang w:eastAsia="es-ES"/>
        </w:rPr>
        <w:t>U. u. baikalensis-romanii</w:t>
      </w:r>
      <w:r w:rsidRPr="00E01EA0">
        <w:rPr>
          <w:rFonts w:ascii="Arial" w:eastAsia="Times New Roman" w:hAnsi="Arial" w:cs="Arial"/>
          <w:color w:val="252525"/>
          <w:sz w:val="24"/>
          <w:szCs w:val="24"/>
          <w:lang w:eastAsia="es-ES"/>
        </w:rPr>
        <w:t>, que requiere una mayor evaluación, estas subespecies no se consideran válidas.</w:t>
      </w:r>
      <w:hyperlink r:id="rId107" w:anchor="cite_note-msw3-6" w:history="1">
        <w:r w:rsidRPr="00E01EA0">
          <w:rPr>
            <w:rFonts w:ascii="Arial" w:eastAsia="Times New Roman" w:hAnsi="Arial" w:cs="Arial"/>
            <w:color w:val="0B0080"/>
            <w:sz w:val="24"/>
            <w:szCs w:val="24"/>
            <w:u w:val="single"/>
            <w:vertAlign w:val="superscript"/>
            <w:lang w:eastAsia="es-ES"/>
          </w:rPr>
          <w:t>6</w:t>
        </w:r>
      </w:hyperlink>
    </w:p>
    <w:p w:rsidR="008A5841" w:rsidRPr="00E01EA0" w:rsidRDefault="008A5841" w:rsidP="008A5841">
      <w:pPr>
        <w:pBdr>
          <w:bottom w:val="single" w:sz="6" w:space="0" w:color="AAAAAA"/>
        </w:pBdr>
        <w:spacing w:before="240" w:after="60" w:line="240" w:lineRule="auto"/>
        <w:outlineLvl w:val="1"/>
        <w:rPr>
          <w:rFonts w:ascii="Georgia" w:eastAsia="Times New Roman" w:hAnsi="Georgia" w:cs="Arial"/>
          <w:color w:val="000000"/>
          <w:sz w:val="24"/>
          <w:szCs w:val="24"/>
          <w:lang w:eastAsia="es-ES"/>
        </w:rPr>
      </w:pPr>
      <w:r w:rsidRPr="00E01EA0">
        <w:rPr>
          <w:rFonts w:ascii="Georgia" w:eastAsia="Times New Roman" w:hAnsi="Georgia" w:cs="Arial"/>
          <w:color w:val="000000"/>
          <w:sz w:val="24"/>
          <w:szCs w:val="24"/>
          <w:lang w:eastAsia="es-ES"/>
        </w:rPr>
        <w:t>Leopardo de las nieves en la cultura popular</w:t>
      </w:r>
      <w:r w:rsidRPr="00E01EA0">
        <w:rPr>
          <w:rFonts w:ascii="Arial" w:eastAsia="Times New Roman" w:hAnsi="Arial" w:cs="Arial"/>
          <w:color w:val="555555"/>
          <w:sz w:val="24"/>
          <w:szCs w:val="24"/>
          <w:lang w:eastAsia="es-ES"/>
        </w:rPr>
        <w:t>[</w:t>
      </w:r>
      <w:hyperlink r:id="rId108" w:tooltip="Editar sección: Leopardo de las nieves en la cultura popular" w:history="1">
        <w:r w:rsidRPr="00E01EA0">
          <w:rPr>
            <w:rFonts w:ascii="Arial" w:eastAsia="Times New Roman" w:hAnsi="Arial" w:cs="Arial"/>
            <w:color w:val="0B0080"/>
            <w:sz w:val="24"/>
            <w:szCs w:val="24"/>
            <w:u w:val="single"/>
            <w:lang w:eastAsia="es-ES"/>
          </w:rPr>
          <w:t>editar</w:t>
        </w:r>
      </w:hyperlink>
      <w:r w:rsidRPr="00E01EA0">
        <w:rPr>
          <w:rFonts w:ascii="Arial" w:eastAsia="Times New Roman" w:hAnsi="Arial" w:cs="Arial"/>
          <w:color w:val="555555"/>
          <w:sz w:val="24"/>
          <w:szCs w:val="24"/>
          <w:lang w:eastAsia="es-ES"/>
        </w:rPr>
        <w:t>]</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Lord Asriel, personaje de la </w:t>
      </w:r>
      <w:hyperlink r:id="rId109" w:tooltip="Trilogía" w:history="1">
        <w:r w:rsidRPr="00E01EA0">
          <w:rPr>
            <w:rFonts w:ascii="Arial" w:eastAsia="Times New Roman" w:hAnsi="Arial" w:cs="Arial"/>
            <w:color w:val="0B0080"/>
            <w:sz w:val="24"/>
            <w:szCs w:val="24"/>
            <w:u w:val="single"/>
            <w:lang w:eastAsia="es-ES"/>
          </w:rPr>
          <w:t>trilogía</w:t>
        </w:r>
      </w:hyperlink>
      <w:r w:rsidRPr="00E01EA0">
        <w:rPr>
          <w:rFonts w:ascii="Arial" w:eastAsia="Times New Roman" w:hAnsi="Arial" w:cs="Arial"/>
          <w:color w:val="252525"/>
          <w:sz w:val="24"/>
          <w:szCs w:val="24"/>
          <w:lang w:eastAsia="es-ES"/>
        </w:rPr>
        <w:t> </w:t>
      </w:r>
      <w:hyperlink r:id="rId110" w:tooltip="La materia oscura" w:history="1">
        <w:r w:rsidRPr="00E01EA0">
          <w:rPr>
            <w:rFonts w:ascii="Arial" w:eastAsia="Times New Roman" w:hAnsi="Arial" w:cs="Arial"/>
            <w:i/>
            <w:iCs/>
            <w:color w:val="0B0080"/>
            <w:sz w:val="24"/>
            <w:szCs w:val="24"/>
            <w:u w:val="single"/>
            <w:lang w:eastAsia="es-ES"/>
          </w:rPr>
          <w:t>La materia oscura</w:t>
        </w:r>
      </w:hyperlink>
      <w:r w:rsidRPr="00E01EA0">
        <w:rPr>
          <w:rFonts w:ascii="Arial" w:eastAsia="Times New Roman" w:hAnsi="Arial" w:cs="Arial"/>
          <w:color w:val="252525"/>
          <w:sz w:val="24"/>
          <w:szCs w:val="24"/>
          <w:lang w:eastAsia="es-ES"/>
        </w:rPr>
        <w:t>, de </w:t>
      </w:r>
      <w:hyperlink r:id="rId111" w:tooltip="Philip Pullman" w:history="1">
        <w:r w:rsidRPr="00E01EA0">
          <w:rPr>
            <w:rFonts w:ascii="Arial" w:eastAsia="Times New Roman" w:hAnsi="Arial" w:cs="Arial"/>
            <w:color w:val="0B0080"/>
            <w:sz w:val="24"/>
            <w:szCs w:val="24"/>
            <w:u w:val="single"/>
            <w:lang w:eastAsia="es-ES"/>
          </w:rPr>
          <w:t>Philip Pullman</w:t>
        </w:r>
      </w:hyperlink>
      <w:r w:rsidRPr="00E01EA0">
        <w:rPr>
          <w:rFonts w:ascii="Arial" w:eastAsia="Times New Roman" w:hAnsi="Arial" w:cs="Arial"/>
          <w:color w:val="252525"/>
          <w:sz w:val="24"/>
          <w:szCs w:val="24"/>
          <w:lang w:eastAsia="es-ES"/>
        </w:rPr>
        <w:t>, tiene como </w:t>
      </w:r>
      <w:hyperlink r:id="rId112" w:tooltip="Daimonion" w:history="1">
        <w:r w:rsidRPr="00E01EA0">
          <w:rPr>
            <w:rFonts w:ascii="Arial" w:eastAsia="Times New Roman" w:hAnsi="Arial" w:cs="Arial"/>
            <w:color w:val="0B0080"/>
            <w:sz w:val="24"/>
            <w:szCs w:val="24"/>
            <w:u w:val="single"/>
            <w:lang w:eastAsia="es-ES"/>
          </w:rPr>
          <w:t>daimonion</w:t>
        </w:r>
      </w:hyperlink>
      <w:r w:rsidRPr="00E01EA0">
        <w:rPr>
          <w:rFonts w:ascii="Arial" w:eastAsia="Times New Roman" w:hAnsi="Arial" w:cs="Arial"/>
          <w:color w:val="252525"/>
          <w:sz w:val="24"/>
          <w:szCs w:val="24"/>
          <w:lang w:eastAsia="es-ES"/>
        </w:rPr>
        <w:t> —representación de su</w:t>
      </w:r>
      <w:hyperlink r:id="rId113" w:tooltip="Alma" w:history="1">
        <w:r w:rsidRPr="00E01EA0">
          <w:rPr>
            <w:rFonts w:ascii="Arial" w:eastAsia="Times New Roman" w:hAnsi="Arial" w:cs="Arial"/>
            <w:color w:val="0B0080"/>
            <w:sz w:val="24"/>
            <w:szCs w:val="24"/>
            <w:u w:val="single"/>
            <w:lang w:eastAsia="es-ES"/>
          </w:rPr>
          <w:t>alma</w:t>
        </w:r>
      </w:hyperlink>
      <w:r w:rsidRPr="00E01EA0">
        <w:rPr>
          <w:rFonts w:ascii="Arial" w:eastAsia="Times New Roman" w:hAnsi="Arial" w:cs="Arial"/>
          <w:color w:val="252525"/>
          <w:sz w:val="24"/>
          <w:szCs w:val="24"/>
          <w:lang w:eastAsia="es-ES"/>
        </w:rPr>
        <w:t>— a un irbis.</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El villano principal de la película </w:t>
      </w:r>
      <w:hyperlink r:id="rId114" w:tooltip="Kung Fu Panda" w:history="1">
        <w:r w:rsidRPr="00E01EA0">
          <w:rPr>
            <w:rFonts w:ascii="Arial" w:eastAsia="Times New Roman" w:hAnsi="Arial" w:cs="Arial"/>
            <w:i/>
            <w:iCs/>
            <w:color w:val="0B0080"/>
            <w:sz w:val="24"/>
            <w:szCs w:val="24"/>
            <w:u w:val="single"/>
            <w:lang w:eastAsia="es-ES"/>
          </w:rPr>
          <w:t>Kung Fu Panda</w:t>
        </w:r>
      </w:hyperlink>
      <w:r w:rsidRPr="00E01EA0">
        <w:rPr>
          <w:rFonts w:ascii="Arial" w:eastAsia="Times New Roman" w:hAnsi="Arial" w:cs="Arial"/>
          <w:color w:val="252525"/>
          <w:sz w:val="24"/>
          <w:szCs w:val="24"/>
          <w:lang w:eastAsia="es-ES"/>
        </w:rPr>
        <w:t>, Tai Lung, es un leopardo de las nieves.</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La versión 10.6 de </w:t>
      </w:r>
      <w:hyperlink r:id="rId115" w:tooltip="Mac OS X" w:history="1">
        <w:r w:rsidRPr="00E01EA0">
          <w:rPr>
            <w:rFonts w:ascii="Arial" w:eastAsia="Times New Roman" w:hAnsi="Arial" w:cs="Arial"/>
            <w:color w:val="0B0080"/>
            <w:sz w:val="24"/>
            <w:szCs w:val="24"/>
            <w:u w:val="single"/>
            <w:lang w:eastAsia="es-ES"/>
          </w:rPr>
          <w:t>Mac OS X</w:t>
        </w:r>
      </w:hyperlink>
      <w:r w:rsidRPr="00E01EA0">
        <w:rPr>
          <w:rFonts w:ascii="Arial" w:eastAsia="Times New Roman" w:hAnsi="Arial" w:cs="Arial"/>
          <w:color w:val="252525"/>
          <w:sz w:val="24"/>
          <w:szCs w:val="24"/>
          <w:lang w:eastAsia="es-ES"/>
        </w:rPr>
        <w:t>, el sistema operativo de </w:t>
      </w:r>
      <w:hyperlink r:id="rId116" w:tooltip="Apple Inc." w:history="1">
        <w:r w:rsidRPr="00E01EA0">
          <w:rPr>
            <w:rFonts w:ascii="Arial" w:eastAsia="Times New Roman" w:hAnsi="Arial" w:cs="Arial"/>
            <w:color w:val="0B0080"/>
            <w:sz w:val="24"/>
            <w:szCs w:val="24"/>
            <w:u w:val="single"/>
            <w:lang w:eastAsia="es-ES"/>
          </w:rPr>
          <w:t>Apple</w:t>
        </w:r>
      </w:hyperlink>
      <w:r w:rsidRPr="00E01EA0">
        <w:rPr>
          <w:rFonts w:ascii="Arial" w:eastAsia="Times New Roman" w:hAnsi="Arial" w:cs="Arial"/>
          <w:color w:val="252525"/>
          <w:sz w:val="24"/>
          <w:szCs w:val="24"/>
          <w:lang w:eastAsia="es-ES"/>
        </w:rPr>
        <w:t>, lleva por nombre «</w:t>
      </w:r>
      <w:hyperlink r:id="rId117" w:tooltip="Mac OS X v10.6" w:history="1">
        <w:r w:rsidRPr="00E01EA0">
          <w:rPr>
            <w:rFonts w:ascii="Arial" w:eastAsia="Times New Roman" w:hAnsi="Arial" w:cs="Arial"/>
            <w:color w:val="0B0080"/>
            <w:sz w:val="24"/>
            <w:szCs w:val="24"/>
            <w:u w:val="single"/>
            <w:lang w:eastAsia="es-ES"/>
          </w:rPr>
          <w:t>Snow Leopard</w:t>
        </w:r>
      </w:hyperlink>
      <w:r w:rsidRPr="00E01EA0">
        <w:rPr>
          <w:rFonts w:ascii="Arial" w:eastAsia="Times New Roman" w:hAnsi="Arial" w:cs="Arial"/>
          <w:color w:val="252525"/>
          <w:sz w:val="24"/>
          <w:szCs w:val="24"/>
          <w:lang w:eastAsia="es-ES"/>
        </w:rPr>
        <w:t>».</w:t>
      </w:r>
    </w:p>
    <w:p w:rsidR="008A5841" w:rsidRPr="00E01EA0" w:rsidRDefault="008A5841" w:rsidP="008A5841">
      <w:pPr>
        <w:spacing w:before="120" w:after="120" w:line="240" w:lineRule="auto"/>
        <w:rPr>
          <w:rFonts w:ascii="Arial" w:eastAsia="Times New Roman" w:hAnsi="Arial" w:cs="Arial"/>
          <w:color w:val="252525"/>
          <w:sz w:val="24"/>
          <w:szCs w:val="24"/>
          <w:lang w:eastAsia="es-ES"/>
        </w:rPr>
      </w:pPr>
      <w:r w:rsidRPr="00E01EA0">
        <w:rPr>
          <w:rFonts w:ascii="Arial" w:eastAsia="Times New Roman" w:hAnsi="Arial" w:cs="Arial"/>
          <w:color w:val="252525"/>
          <w:sz w:val="24"/>
          <w:szCs w:val="24"/>
          <w:lang w:eastAsia="es-ES"/>
        </w:rPr>
        <w:t>El </w:t>
      </w:r>
      <w:hyperlink r:id="rId118" w:tooltip="Leopardo de las Nieves" w:history="1">
        <w:r w:rsidRPr="00E01EA0">
          <w:rPr>
            <w:rFonts w:ascii="Arial" w:eastAsia="Times New Roman" w:hAnsi="Arial" w:cs="Arial"/>
            <w:color w:val="0B0080"/>
            <w:sz w:val="24"/>
            <w:szCs w:val="24"/>
            <w:u w:val="single"/>
            <w:lang w:eastAsia="es-ES"/>
          </w:rPr>
          <w:t>Leopardo de las Nieves</w:t>
        </w:r>
      </w:hyperlink>
      <w:r w:rsidRPr="00E01EA0">
        <w:rPr>
          <w:rFonts w:ascii="Arial" w:eastAsia="Times New Roman" w:hAnsi="Arial" w:cs="Arial"/>
          <w:color w:val="252525"/>
          <w:sz w:val="24"/>
          <w:szCs w:val="24"/>
          <w:lang w:eastAsia="es-ES"/>
        </w:rPr>
        <w:t> (nombre oficial: Conquistador de los Picos Más Altos de la Unión de Repúblicas Socialistas Soviéticas) fue un premio soviético de montañismo que se concedía a los montañistas que ascendían las cimas más altas de la </w:t>
      </w:r>
      <w:hyperlink r:id="rId119" w:tooltip="Unión Soviética" w:history="1">
        <w:r w:rsidRPr="00E01EA0">
          <w:rPr>
            <w:rFonts w:ascii="Arial" w:eastAsia="Times New Roman" w:hAnsi="Arial" w:cs="Arial"/>
            <w:color w:val="0B0080"/>
            <w:sz w:val="24"/>
            <w:szCs w:val="24"/>
            <w:u w:val="single"/>
            <w:lang w:eastAsia="es-ES"/>
          </w:rPr>
          <w:t>Unión Soviética</w:t>
        </w:r>
      </w:hyperlink>
      <w:r w:rsidRPr="00E01EA0">
        <w:rPr>
          <w:rFonts w:ascii="Arial" w:eastAsia="Times New Roman" w:hAnsi="Arial" w:cs="Arial"/>
          <w:color w:val="252525"/>
          <w:sz w:val="24"/>
          <w:szCs w:val="24"/>
          <w:lang w:eastAsia="es-ES"/>
        </w:rPr>
        <w:t>: </w:t>
      </w:r>
      <w:hyperlink r:id="rId120" w:tooltip="Pico Lenin" w:history="1">
        <w:r w:rsidRPr="00E01EA0">
          <w:rPr>
            <w:rFonts w:ascii="Arial" w:eastAsia="Times New Roman" w:hAnsi="Arial" w:cs="Arial"/>
            <w:color w:val="0B0080"/>
            <w:sz w:val="24"/>
            <w:szCs w:val="24"/>
            <w:u w:val="single"/>
            <w:lang w:eastAsia="es-ES"/>
          </w:rPr>
          <w:t>Pico Lenin</w:t>
        </w:r>
      </w:hyperlink>
      <w:r w:rsidRPr="00E01EA0">
        <w:rPr>
          <w:rFonts w:ascii="Arial" w:eastAsia="Times New Roman" w:hAnsi="Arial" w:cs="Arial"/>
          <w:color w:val="252525"/>
          <w:sz w:val="24"/>
          <w:szCs w:val="24"/>
          <w:lang w:eastAsia="es-ES"/>
        </w:rPr>
        <w:t>, Khan Tengri, </w:t>
      </w:r>
      <w:hyperlink r:id="rId121" w:tooltip="Pico Korzhenevskaya" w:history="1">
        <w:r w:rsidRPr="00E01EA0">
          <w:rPr>
            <w:rFonts w:ascii="Arial" w:eastAsia="Times New Roman" w:hAnsi="Arial" w:cs="Arial"/>
            <w:color w:val="0B0080"/>
            <w:sz w:val="24"/>
            <w:szCs w:val="24"/>
            <w:u w:val="single"/>
            <w:lang w:eastAsia="es-ES"/>
          </w:rPr>
          <w:t>Pico Korzhenevskaya</w:t>
        </w:r>
      </w:hyperlink>
      <w:r w:rsidRPr="00E01EA0">
        <w:rPr>
          <w:rFonts w:ascii="Arial" w:eastAsia="Times New Roman" w:hAnsi="Arial" w:cs="Arial"/>
          <w:color w:val="252525"/>
          <w:sz w:val="24"/>
          <w:szCs w:val="24"/>
          <w:lang w:eastAsia="es-ES"/>
        </w:rPr>
        <w:t> y </w:t>
      </w:r>
      <w:hyperlink r:id="rId122" w:tooltip="Pico Ismail Samani" w:history="1">
        <w:r w:rsidRPr="00E01EA0">
          <w:rPr>
            <w:rFonts w:ascii="Arial" w:eastAsia="Times New Roman" w:hAnsi="Arial" w:cs="Arial"/>
            <w:color w:val="0B0080"/>
            <w:sz w:val="24"/>
            <w:szCs w:val="24"/>
            <w:u w:val="single"/>
            <w:lang w:eastAsia="es-ES"/>
          </w:rPr>
          <w:t>Pico Ismail Samani</w:t>
        </w:r>
      </w:hyperlink>
      <w:r w:rsidRPr="00E01EA0">
        <w:rPr>
          <w:rFonts w:ascii="Arial" w:eastAsia="Times New Roman" w:hAnsi="Arial" w:cs="Arial"/>
          <w:color w:val="252525"/>
          <w:sz w:val="24"/>
          <w:szCs w:val="24"/>
          <w:lang w:eastAsia="es-ES"/>
        </w:rPr>
        <w:t xml:space="preserve"> (Monte Comunismo). En 1990 fue </w:t>
      </w:r>
      <w:r w:rsidRPr="00E01EA0">
        <w:rPr>
          <w:rFonts w:ascii="Arial" w:eastAsia="Times New Roman" w:hAnsi="Arial" w:cs="Arial"/>
          <w:color w:val="252525"/>
          <w:sz w:val="24"/>
          <w:szCs w:val="24"/>
          <w:lang w:eastAsia="es-ES"/>
        </w:rPr>
        <w:lastRenderedPageBreak/>
        <w:t>añadido a la lista el </w:t>
      </w:r>
      <w:hyperlink r:id="rId123" w:tooltip="Pico Jengish Chokusu" w:history="1">
        <w:r w:rsidRPr="00E01EA0">
          <w:rPr>
            <w:rFonts w:ascii="Arial" w:eastAsia="Times New Roman" w:hAnsi="Arial" w:cs="Arial"/>
            <w:color w:val="0B0080"/>
            <w:sz w:val="24"/>
            <w:szCs w:val="24"/>
            <w:u w:val="single"/>
            <w:lang w:eastAsia="es-ES"/>
          </w:rPr>
          <w:t>Pico Pobeda</w:t>
        </w:r>
      </w:hyperlink>
      <w:r w:rsidRPr="00E01EA0">
        <w:rPr>
          <w:rFonts w:ascii="Arial" w:eastAsia="Times New Roman" w:hAnsi="Arial" w:cs="Arial"/>
          <w:color w:val="252525"/>
          <w:sz w:val="24"/>
          <w:szCs w:val="24"/>
          <w:lang w:eastAsia="es-ES"/>
        </w:rPr>
        <w:t>, fronterizo con </w:t>
      </w:r>
      <w:hyperlink r:id="rId124" w:tooltip="China" w:history="1">
        <w:r w:rsidRPr="00E01EA0">
          <w:rPr>
            <w:rFonts w:ascii="Arial" w:eastAsia="Times New Roman" w:hAnsi="Arial" w:cs="Arial"/>
            <w:color w:val="0B0080"/>
            <w:sz w:val="24"/>
            <w:szCs w:val="24"/>
            <w:u w:val="single"/>
            <w:lang w:eastAsia="es-ES"/>
          </w:rPr>
          <w:t>China</w:t>
        </w:r>
      </w:hyperlink>
      <w:r w:rsidRPr="00E01EA0">
        <w:rPr>
          <w:rFonts w:ascii="Arial" w:eastAsia="Times New Roman" w:hAnsi="Arial" w:cs="Arial"/>
          <w:color w:val="252525"/>
          <w:sz w:val="24"/>
          <w:szCs w:val="24"/>
          <w:lang w:eastAsia="es-ES"/>
        </w:rPr>
        <w:t>, que había sido retirado por tensiones políticas entre China y la URSS. Actualmente se mantiene como reconocimiento en la Comunidad de Estados Independientes.</w:t>
      </w:r>
    </w:p>
    <w:p w:rsidR="008A5841" w:rsidRPr="00E01EA0" w:rsidRDefault="008A5841" w:rsidP="008A5841">
      <w:pPr>
        <w:spacing w:before="120" w:after="120" w:line="240" w:lineRule="auto"/>
        <w:rPr>
          <w:rFonts w:ascii="Arial" w:eastAsia="Times New Roman" w:hAnsi="Arial" w:cs="Arial"/>
          <w:color w:val="252525"/>
          <w:sz w:val="24"/>
          <w:szCs w:val="24"/>
          <w:lang w:val="en-US" w:eastAsia="es-ES"/>
        </w:rPr>
      </w:pPr>
      <w:r w:rsidRPr="00E01EA0">
        <w:rPr>
          <w:rFonts w:ascii="Arial" w:eastAsia="Times New Roman" w:hAnsi="Arial" w:cs="Arial"/>
          <w:color w:val="252525"/>
          <w:sz w:val="24"/>
          <w:szCs w:val="24"/>
          <w:lang w:val="en-US" w:eastAsia="es-ES"/>
        </w:rPr>
        <w:t>Link:</w:t>
      </w:r>
      <w:r w:rsidRPr="00E01EA0">
        <w:rPr>
          <w:sz w:val="24"/>
          <w:szCs w:val="24"/>
          <w:lang w:val="en-US"/>
        </w:rPr>
        <w:t xml:space="preserve"> </w:t>
      </w:r>
      <w:r w:rsidR="00E01EA0" w:rsidRPr="00E01EA0">
        <w:rPr>
          <w:sz w:val="24"/>
          <w:szCs w:val="24"/>
          <w:lang w:val="en-US"/>
        </w:rPr>
        <w:t>http://es.wikipedia.org/wiki/Panthera_uncia</w:t>
      </w:r>
    </w:p>
    <w:p w:rsidR="00E056DB" w:rsidRPr="00E01EA0" w:rsidRDefault="00E056DB">
      <w:pPr>
        <w:rPr>
          <w:sz w:val="24"/>
          <w:szCs w:val="24"/>
          <w:lang w:val="en-US"/>
        </w:rPr>
      </w:pPr>
    </w:p>
    <w:p w:rsidR="00E01EA0" w:rsidRPr="00E01EA0" w:rsidRDefault="008A5841" w:rsidP="00E01EA0">
      <w:pPr>
        <w:spacing w:before="120" w:after="120" w:line="240" w:lineRule="auto"/>
        <w:rPr>
          <w:rFonts w:ascii="Helvetica" w:eastAsia="Times New Roman" w:hAnsi="Helvetica" w:cs="Helvetica"/>
          <w:color w:val="222222"/>
          <w:sz w:val="24"/>
          <w:szCs w:val="24"/>
          <w:lang w:eastAsia="es-ES"/>
        </w:rPr>
      </w:pPr>
      <w:r w:rsidRPr="00E01EA0">
        <w:rPr>
          <w:rFonts w:ascii="Helvetica" w:eastAsia="Times New Roman" w:hAnsi="Helvetica" w:cs="Helvetica"/>
          <w:color w:val="222222"/>
          <w:sz w:val="24"/>
          <w:szCs w:val="24"/>
          <w:lang w:eastAsia="es-ES"/>
        </w:rPr>
        <w:t>Hola taringa hice este post en memoria de todos los animales que están en peligro de extinción, en este caso el</w:t>
      </w:r>
      <w:r w:rsidRPr="00E01EA0">
        <w:rPr>
          <w:rFonts w:ascii="Helvetica" w:eastAsia="Times New Roman" w:hAnsi="Helvetica" w:cs="Helvetica"/>
          <w:b/>
          <w:bCs/>
          <w:color w:val="222222"/>
          <w:sz w:val="24"/>
          <w:szCs w:val="24"/>
          <w:lang w:eastAsia="es-ES"/>
        </w:rPr>
        <w:t>Leopardo de las Nieves</w:t>
      </w:r>
      <w:r w:rsidRPr="00E01EA0">
        <w:rPr>
          <w:rFonts w:ascii="Helvetica" w:eastAsia="Times New Roman" w:hAnsi="Helvetica" w:cs="Helvetica"/>
          <w:color w:val="222222"/>
          <w:sz w:val="24"/>
          <w:szCs w:val="24"/>
          <w:lang w:eastAsia="es-ES"/>
        </w:rPr>
        <w:t>Legendario, majestuoso y solitario, el leopardo de las nieves es una autentica leyenda zoológica que sobrevive entre conflictos políticos y el impacto del comercio ilegal de algunas de sus partes más codiciadas, como sus huesos o piel. Quedan menos de 7.000 en libertad y unos 600 en parques zoológicos.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2466975" cy="1847850"/>
            <wp:effectExtent l="19050" t="0" r="9525" b="0"/>
            <wp:docPr id="13" name="Imagen 13" descr="Leopardos de las nieves en PELIG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opardos de las nieves en PELIGRO !"/>
                    <pic:cNvPicPr>
                      <a:picLocks noChangeAspect="1" noChangeArrowheads="1"/>
                    </pic:cNvPicPr>
                  </pic:nvPicPr>
                  <pic:blipFill>
                    <a:blip r:embed="rId125"/>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El </w:t>
      </w:r>
      <w:r w:rsidRPr="00E01EA0">
        <w:rPr>
          <w:rFonts w:ascii="Helvetica" w:eastAsia="Times New Roman" w:hAnsi="Helvetica" w:cs="Helvetica"/>
          <w:b/>
          <w:bCs/>
          <w:color w:val="222222"/>
          <w:sz w:val="24"/>
          <w:szCs w:val="24"/>
          <w:lang w:eastAsia="es-ES"/>
        </w:rPr>
        <w:t>leopardo de las nieves</w:t>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b/>
          <w:bCs/>
          <w:color w:val="222222"/>
          <w:sz w:val="24"/>
          <w:szCs w:val="24"/>
          <w:lang w:eastAsia="es-ES"/>
        </w:rPr>
        <w:t>onza</w:t>
      </w:r>
      <w:r w:rsidRPr="00E01EA0">
        <w:rPr>
          <w:rFonts w:ascii="Helvetica" w:eastAsia="Times New Roman" w:hAnsi="Helvetica" w:cs="Helvetica"/>
          <w:color w:val="222222"/>
          <w:sz w:val="24"/>
          <w:szCs w:val="24"/>
          <w:lang w:eastAsia="es-ES"/>
        </w:rPr>
        <w:t>,</w:t>
      </w:r>
      <w:r w:rsidRPr="00E01EA0">
        <w:rPr>
          <w:rFonts w:ascii="Helvetica" w:eastAsia="Times New Roman" w:hAnsi="Helvetica" w:cs="Helvetica"/>
          <w:b/>
          <w:bCs/>
          <w:color w:val="222222"/>
          <w:sz w:val="24"/>
          <w:szCs w:val="24"/>
          <w:lang w:eastAsia="es-ES"/>
        </w:rPr>
        <w:t>irbis</w:t>
      </w:r>
      <w:r w:rsidRPr="00E01EA0">
        <w:rPr>
          <w:rFonts w:ascii="Helvetica" w:eastAsia="Times New Roman" w:hAnsi="Helvetica" w:cs="Helvetica"/>
          <w:color w:val="222222"/>
          <w:sz w:val="24"/>
          <w:szCs w:val="24"/>
          <w:lang w:eastAsia="es-ES"/>
        </w:rPr>
        <w:t> o </w:t>
      </w:r>
      <w:r w:rsidRPr="00E01EA0">
        <w:rPr>
          <w:rFonts w:ascii="Helvetica" w:eastAsia="Times New Roman" w:hAnsi="Helvetica" w:cs="Helvetica"/>
          <w:b/>
          <w:bCs/>
          <w:color w:val="222222"/>
          <w:sz w:val="24"/>
          <w:szCs w:val="24"/>
          <w:lang w:eastAsia="es-ES"/>
        </w:rPr>
        <w:t>gatopardo</w:t>
      </w:r>
      <w:r w:rsidRPr="00E01EA0">
        <w:rPr>
          <w:rFonts w:ascii="Helvetica" w:eastAsia="Times New Roman" w:hAnsi="Helvetica" w:cs="Helvetica"/>
          <w:color w:val="222222"/>
          <w:sz w:val="24"/>
          <w:szCs w:val="24"/>
          <w:lang w:eastAsia="es-ES"/>
        </w:rPr>
        <w:t>, (Panthera uncia) es una especie de gran carnívoro felino nativo de las montañas de Asia Central.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Estos leopardos viven en montañas remotas a altitudes de hasta 6000 m, motivo por el cual es poco lo que se sabe de ellos. Su pelo es gris, suave y excepcionalmente denso, y tiene una cola también de longitud excepcional que enrolla alrededor del cuerpo para abrigarse.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Caza de día y ataca a todo tipo de animales salvajes, así como al ganado. Son a veces matados por granjeros, pero también cazados por su piel.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Se desconoce la cantidad de ejemplares que quedan en estado salvaje, aunque se estima que habrá apenas 5000 ejemplares; por lo tanto, se trata de una especie en peligro de extinción.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El período de gestación es de aproximadamente 100 días, teniendo normalmente dos cachorros, aunque puede tener un máximo de cinco crías. Se los considera adultos a los dos años.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El irbis o leopardo es un predador muy fuerte, capaz de cazar animales que triplican su tamaño. Tiene uno de los saltos más largos entre los felinos. Está acostumbrado a caminar por montañas rocosas y aprovecha esto para camuflarse y así acechar a sus presas. Posee un instinto territorial muy fuerte, por lo que puede ser muy agresivo. Sus patas acolchadas por piel actúan como zapatos para la nieve, lo que le ayuda a caminar sobre ella con facilidad.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 xml:space="preserve">Incluye entre sus presas diversas especies tales como conejos, ardillas, cabras salvajes, venados, pájaros como el pinzón, chovas de montaña, tares del Himalaya, musarañas, marmotas, íbices siberianos y marjores. Con las bajas </w:t>
      </w:r>
      <w:r w:rsidRPr="00E01EA0">
        <w:rPr>
          <w:rFonts w:ascii="Helvetica" w:eastAsia="Times New Roman" w:hAnsi="Helvetica" w:cs="Helvetica"/>
          <w:color w:val="222222"/>
          <w:sz w:val="24"/>
          <w:szCs w:val="24"/>
          <w:lang w:eastAsia="es-ES"/>
        </w:rPr>
        <w:lastRenderedPageBreak/>
        <w:t>temperaturas la comida tarda en descomponerse, de manera que no es extraño que los leopardos de las nieves coman restos de animales que no han cazado.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Son, como la mayoría de los felinos, animales solitarios, salvo en época de reproducción, cuando macho y hembra colaboran para cazar presas mucho más grandes que las usuales.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b/>
          <w:bCs/>
          <w:color w:val="222222"/>
          <w:sz w:val="24"/>
          <w:szCs w:val="24"/>
          <w:lang w:eastAsia="es-ES"/>
        </w:rPr>
        <w:t>Aparato Fonador</w:t>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El leopardo de las nieves es la única especie de su género que no ruge; sin embargo, su aparato fonador posee casi todas las características que permiten rugir. Al igual que las demás especies de Pantherinae, posee el hueso hioides parcialmente osificado y con cierto grado de movilidad, y, al igual que las demás especies de su género, los llamados felinos rugidores (león, leopardo, tigre y jaguar), posee un ligamento que le permite alargar la cavidad acústica entre la laringe y la faringe, aunque más corto que en aquellos. La limitación al rugido parece estar condicionada por unas cuerdas vocales más pequeñas y por la ausencia de un tejido fibroso y elástico desarrollado en las mismas, que es el que permite la vibración en bajas frecuencias de los rugidos.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b/>
          <w:bCs/>
          <w:color w:val="222222"/>
          <w:sz w:val="24"/>
          <w:szCs w:val="24"/>
          <w:lang w:eastAsia="es-ES"/>
        </w:rPr>
        <w:t>Hábitat</w:t>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El leopardo de las nieves generalmente habita en alturas entre los 2000 y los 4000 metros, aunque en el Himalaya ha sido encontrado hasta a 6000 metros. Estos animales muy pocas veces llegan a encontrarse con un ser humano, y en tales casos se oculta ayudado de su excelente camuflaje. Esto hace difícil a los naturalistas encontrarlos y estudiarlos; por eso es que se sabe muy poco de este magnífico animal.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1743075" cy="2619375"/>
            <wp:effectExtent l="19050" t="0" r="9525" b="0"/>
            <wp:docPr id="14" name="Imagen 14" descr="peli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ligro"/>
                    <pic:cNvPicPr>
                      <a:picLocks noChangeAspect="1" noChangeArrowheads="1"/>
                    </pic:cNvPicPr>
                  </pic:nvPicPr>
                  <pic:blipFill>
                    <a:blip r:embed="rId126"/>
                    <a:srcRect/>
                    <a:stretch>
                      <a:fillRect/>
                    </a:stretch>
                  </pic:blipFill>
                  <pic:spPr bwMode="auto">
                    <a:xfrm>
                      <a:off x="0" y="0"/>
                      <a:ext cx="1743075" cy="2619375"/>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b/>
          <w:bCs/>
          <w:color w:val="222222"/>
          <w:sz w:val="24"/>
          <w:szCs w:val="24"/>
          <w:lang w:eastAsia="es-ES"/>
        </w:rPr>
        <w:t>Hambriento y perseguido por los furtivos</w:t>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 xml:space="preserve">Las principales causas naturales de su declive son, por un lado, la falta de presas habituales, debido a la competencia por el forrajeo con los rebaños o la sobrepresión cinegética (que puede derivar en esporádicos ataques al ganado); y, por otro, la persecución a que se ve sometido por algunos pastores que protegen su ganado, o por furtivos que ansían conseguir su piel y otras partes </w:t>
      </w:r>
      <w:r w:rsidRPr="00E01EA0">
        <w:rPr>
          <w:rFonts w:ascii="Helvetica" w:eastAsia="Times New Roman" w:hAnsi="Helvetica" w:cs="Helvetica"/>
          <w:color w:val="222222"/>
          <w:sz w:val="24"/>
          <w:szCs w:val="24"/>
          <w:lang w:eastAsia="es-ES"/>
        </w:rPr>
        <w:lastRenderedPageBreak/>
        <w:t>(huesos, garras, carne y órganos sexuales de los machos), para serán utilizadas como ingredientes base en preparados afrodisíacos y/o reconstituyentes de la medicina oriental.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El odio que llegan a mostrar los granjeros de la región del Annapurna es tan arraigado que para algunos la única solución es la exterminación completa dela especie. Losesporádicos ataques de leopardos suponen una muy importante merma en su economía: una pérdida del 2,6% del ganado de un rebaño (la media de lo que suele suceder), un cuarto de todos sus ingresos anuales, al tiempo que la venta de una piel de leopardo supone los ingresos de un año para una familia de pastores.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Sus huesos son muy apreciados y demandados por la medicina tradicional asiática y hay evidencias de su empleo desde China a Nepal. En las últimas décadas esta demanda ha aumentado debido al mayor control sobre el comercio de huesos de tigre. La venta de sus partes se da en todo el rango de su distribución a excepción, parece ser de Bután, y el seguimiento y control de esta actividad ilegal se ha hecho especialmente difícil tras el desmembramiento dela antigua URSS, a principios de los90. Apesar de los intensos controles aduaneros y de las cada vez más numerosas patrullas antifurtivos, la corrupción y las dificultades del terreno desequilibran la balanza hacia el lado de quienes especulan conla vida. Losmercados y bazares asiáticos son la antesala de una venta a intermediarios que tiene un destino final en los mercados negros de Europa, Norteamérica y Asia. Otros factores que también inciden son la fragmentación del hábitat, el trampeo y el uso del veneno.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2143125" cy="2143125"/>
            <wp:effectExtent l="19050" t="0" r="9525" b="0"/>
            <wp:docPr id="15" name="Imagen 15" descr="extin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incion"/>
                    <pic:cNvPicPr>
                      <a:picLocks noChangeAspect="1" noChangeArrowheads="1"/>
                    </pic:cNvPicPr>
                  </pic:nvPicPr>
                  <pic:blipFill>
                    <a:blip r:embed="rId127"/>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b/>
          <w:bCs/>
          <w:color w:val="222222"/>
          <w:sz w:val="24"/>
          <w:szCs w:val="24"/>
          <w:lang w:eastAsia="es-ES"/>
        </w:rPr>
        <w:t>Más sensibilización y mejor protección</w:t>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 xml:space="preserve">Desde hace algunos años, los gobiernos de algunos países como China, Nepal y Pakistán están declarando protegidas, bajo una fórmula similar a la de los parques nacionales y reservas occidentales, algunas de las regiones donde habitan los leopardos de las nieves. Lugares como el Parque Nacional de Khunjerab (2.669 km2) y el Parque Nacional de Chitral Gol (200 km2), ambos en Pakistán, el Área de Conservación del Annapurna (Nepal), el Santuario parala Vida Salvaje de Kulongechu (Bután) o el Parque Nacional de Shey-Phoksundo. El problema es que muchas de las áreas protegidas son demasiado pequeñas, en ocasiones, insuficientes para proteger el área de campeo de un solo animal; además, la mayoría de los países no disponen de </w:t>
      </w:r>
      <w:r w:rsidRPr="00E01EA0">
        <w:rPr>
          <w:rFonts w:ascii="Helvetica" w:eastAsia="Times New Roman" w:hAnsi="Helvetica" w:cs="Helvetica"/>
          <w:color w:val="222222"/>
          <w:sz w:val="24"/>
          <w:szCs w:val="24"/>
          <w:lang w:eastAsia="es-ES"/>
        </w:rPr>
        <w:lastRenderedPageBreak/>
        <w:t>suficientes recursos para mantener una guardería entrenada que asegure la protección de los leopardos y su hábitat.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En 2002, el International Snow Leopard Trust convocó en Seattle (EE.UU.) a 52 expertos de 17 países para definir la estrategia de conservación para el leopardo de las nieves. Las nuevas rutas de navegación insistieron en la prevención del comercio ilegal (entrenamiento de guardería para la lucha contra el furtivismo, la mejora del control en fronteras y mercados, el endurecimiento de la legislación y el desarrollo de programas de sensibilización para la población) y en el desarrollo de programas de conservación y manejo integrados con la población rural que fomenten la convivencia, planes que incluyen el pago de compensaciones por daños, la construcción de corrales para el ganado, la eliminación del uso del venenos y trampas no selectivas, y un aprovechamiento sostenible de los recursos del área que reviertan en la población local con especial incidencia en el buen manejo de los recursos cinegéticos y el fomento del turismo no agresivo. En esta línea de actuaciones resulta ejemplar el trabajo desarrollado por la UICN, la AKRSP y WWF en el Valle de Bar, próximo a Gilgit (Pakistán).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lang w:eastAsia="es-ES"/>
        </w:rPr>
        <w:t>Claramente, la continuidad de la especie depende de la concienciación de los potenciales compradores de pieles, de una mayor eficacia en el control fronterizo y de los mercados, y de una convivencia armónica entre el felino y la población local, algo que por ahora parece inalcanzable. Mucho es lo que está en juego. Como hace años afirmó Rodney Jackson a un periodista, el leopardo de las nieves es un excelente barómetro para medir la salud del ecosistema de montaña y de las poblaciones de herbívoros de Asia Central. En las regiones donde vive el forraje y la vegetación de herbáceas son más productivos las poblaciones de herbívoros silvestres son abundantes, los rebaños de yaks y ovejas domésticos resisten más a las enfermedades, son más pesados, dan más carne y más leche y, sobre todo, son menos atacados por las panteras de las nieves. Protegiendo al irbis y su hábitat conservamos a cientos de especies menos llamativas que conviven con esta hermosa especie bandera, desde algunas mariposas al ciervo almizclero. Finalmente y desde el punta de vista humano, el leopardo de las nieves es un excelente embajador que puede contribuir a fortalecer la colaboración y cooperación entre numerosos países del centro de Asia que necesitan conservar sus recursos naturales, el sustento de su futuro, que es también el nuestro.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2543175" cy="1800225"/>
            <wp:effectExtent l="19050" t="0" r="9525" b="0"/>
            <wp:docPr id="16" name="Imagen 16"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
                    <pic:cNvPicPr>
                      <a:picLocks noChangeAspect="1" noChangeArrowheads="1"/>
                    </pic:cNvPicPr>
                  </pic:nvPicPr>
                  <pic:blipFill>
                    <a:blip r:embed="rId128"/>
                    <a:srcRect/>
                    <a:stretch>
                      <a:fillRect/>
                    </a:stretch>
                  </pic:blipFill>
                  <pic:spPr bwMode="auto">
                    <a:xfrm>
                      <a:off x="0" y="0"/>
                      <a:ext cx="2543175" cy="1800225"/>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lastRenderedPageBreak/>
        <w:br/>
      </w:r>
      <w:r w:rsidRPr="00E01EA0">
        <w:rPr>
          <w:rFonts w:ascii="Helvetica" w:eastAsia="Times New Roman" w:hAnsi="Helvetica" w:cs="Helvetica"/>
          <w:b/>
          <w:bCs/>
          <w:color w:val="222222"/>
          <w:sz w:val="24"/>
          <w:szCs w:val="24"/>
          <w:lang w:eastAsia="es-ES"/>
        </w:rPr>
        <w:t>Algunas imágenes y videos de estos felinos.</w:t>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9525" cy="9525"/>
            <wp:effectExtent l="0" t="0" r="0" b="0"/>
            <wp:docPr id="17" name="Imagen 17" descr="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imales"/>
                    <pic:cNvPicPr>
                      <a:picLocks noChangeAspect="1" noChangeArrowheads="1"/>
                    </pic:cNvPicPr>
                  </pic:nvPicPr>
                  <pic:blipFill>
                    <a:blip r:embed="rId12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2466975" cy="1847850"/>
            <wp:effectExtent l="19050" t="0" r="9525" b="0"/>
            <wp:docPr id="18" name="Imagen 18" desc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
                    <pic:cNvPicPr>
                      <a:picLocks noChangeAspect="1" noChangeArrowheads="1"/>
                    </pic:cNvPicPr>
                  </pic:nvPicPr>
                  <pic:blipFill>
                    <a:blip r:embed="rId130"/>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2495550" cy="1838325"/>
            <wp:effectExtent l="19050" t="0" r="0" b="0"/>
            <wp:docPr id="19" name="Imagen 19" descr="leop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opardo"/>
                    <pic:cNvPicPr>
                      <a:picLocks noChangeAspect="1" noChangeArrowheads="1"/>
                    </pic:cNvPicPr>
                  </pic:nvPicPr>
                  <pic:blipFill>
                    <a:blip r:embed="rId131"/>
                    <a:srcRect/>
                    <a:stretch>
                      <a:fillRect/>
                    </a:stretch>
                  </pic:blipFill>
                  <pic:spPr bwMode="auto">
                    <a:xfrm>
                      <a:off x="0" y="0"/>
                      <a:ext cx="2495550" cy="1838325"/>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p>
    <w:p w:rsidR="00E01EA0" w:rsidRPr="00E01EA0" w:rsidRDefault="00E01EA0" w:rsidP="00E01EA0">
      <w:pPr>
        <w:spacing w:before="120" w:after="120" w:line="240" w:lineRule="auto"/>
        <w:rPr>
          <w:rFonts w:ascii="Helvetica" w:eastAsia="Times New Roman" w:hAnsi="Helvetica" w:cs="Helvetica"/>
          <w:color w:val="222222"/>
          <w:sz w:val="24"/>
          <w:szCs w:val="24"/>
          <w:lang w:eastAsia="es-ES"/>
        </w:rPr>
      </w:pPr>
    </w:p>
    <w:p w:rsidR="00E01EA0" w:rsidRPr="00E01EA0" w:rsidRDefault="008A5841" w:rsidP="00E01EA0">
      <w:pPr>
        <w:spacing w:before="120" w:after="120" w:line="240" w:lineRule="auto"/>
        <w:rPr>
          <w:rFonts w:ascii="Arial" w:eastAsia="Times New Roman" w:hAnsi="Arial" w:cs="Arial"/>
          <w:color w:val="252525"/>
          <w:sz w:val="24"/>
          <w:szCs w:val="24"/>
          <w:lang w:eastAsia="es-ES"/>
        </w:rPr>
      </w:pP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2466975" cy="1857375"/>
            <wp:effectExtent l="19050" t="0" r="9525" b="0"/>
            <wp:docPr id="20" name="Imagen 20" descr="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s"/>
                    <pic:cNvPicPr>
                      <a:picLocks noChangeAspect="1" noChangeArrowheads="1"/>
                    </pic:cNvPicPr>
                  </pic:nvPicPr>
                  <pic:blipFill>
                    <a:blip r:embed="rId132"/>
                    <a:srcRect/>
                    <a:stretch>
                      <a:fillRect/>
                    </a:stretch>
                  </pic:blipFill>
                  <pic:spPr bwMode="auto">
                    <a:xfrm>
                      <a:off x="0" y="0"/>
                      <a:ext cx="2466975" cy="1857375"/>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lastRenderedPageBreak/>
        <w:drawing>
          <wp:inline distT="0" distB="0" distL="0" distR="0">
            <wp:extent cx="2390775" cy="1914525"/>
            <wp:effectExtent l="19050" t="0" r="9525" b="0"/>
            <wp:docPr id="21" name="Imagen 21" descr="Nie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ieves"/>
                    <pic:cNvPicPr>
                      <a:picLocks noChangeAspect="1" noChangeArrowheads="1"/>
                    </pic:cNvPicPr>
                  </pic:nvPicPr>
                  <pic:blipFill>
                    <a:blip r:embed="rId133"/>
                    <a:srcRect/>
                    <a:stretch>
                      <a:fillRect/>
                    </a:stretch>
                  </pic:blipFill>
                  <pic:spPr bwMode="auto">
                    <a:xfrm>
                      <a:off x="0" y="0"/>
                      <a:ext cx="2390775" cy="1914525"/>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noProof/>
          <w:color w:val="222222"/>
          <w:sz w:val="24"/>
          <w:szCs w:val="24"/>
          <w:bdr w:val="none" w:sz="0" w:space="0" w:color="auto" w:frame="1"/>
          <w:shd w:val="clear" w:color="auto" w:fill="FFFFFF"/>
          <w:lang w:eastAsia="es-ES"/>
        </w:rPr>
        <w:drawing>
          <wp:inline distT="0" distB="0" distL="0" distR="0">
            <wp:extent cx="2466975" cy="1847850"/>
            <wp:effectExtent l="19050" t="0" r="9525" b="0"/>
            <wp:docPr id="22" name="Imagen 22" descr="Leopardos de las nieves en PELIG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opardos de las nieves en PELIGRO !"/>
                    <pic:cNvPicPr>
                      <a:picLocks noChangeAspect="1" noChangeArrowheads="1"/>
                    </pic:cNvPicPr>
                  </pic:nvPicPr>
                  <pic:blipFill>
                    <a:blip r:embed="rId134"/>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E01EA0">
        <w:rPr>
          <w:rFonts w:ascii="Helvetica" w:eastAsia="Times New Roman" w:hAnsi="Helvetica" w:cs="Helvetica"/>
          <w:color w:val="222222"/>
          <w:sz w:val="24"/>
          <w:szCs w:val="24"/>
          <w:lang w:eastAsia="es-ES"/>
        </w:rPr>
        <w:t> </w:t>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r>
      <w:r w:rsidRPr="00E01EA0">
        <w:rPr>
          <w:rFonts w:ascii="Helvetica" w:eastAsia="Times New Roman" w:hAnsi="Helvetica" w:cs="Helvetica"/>
          <w:color w:val="222222"/>
          <w:sz w:val="24"/>
          <w:szCs w:val="24"/>
          <w:bdr w:val="none" w:sz="0" w:space="0" w:color="auto" w:frame="1"/>
          <w:shd w:val="clear" w:color="auto" w:fill="FFFFFF"/>
          <w:lang w:eastAsia="es-ES"/>
        </w:rPr>
        <w:br/>
        <w:t>link:</w:t>
      </w:r>
      <w:r w:rsidR="00E01EA0" w:rsidRPr="00E01EA0">
        <w:rPr>
          <w:rFonts w:ascii="Arial" w:eastAsia="Times New Roman" w:hAnsi="Arial" w:cs="Arial"/>
          <w:color w:val="252525"/>
          <w:sz w:val="24"/>
          <w:szCs w:val="24"/>
          <w:lang w:eastAsia="es-ES"/>
        </w:rPr>
        <w:t xml:space="preserve"> </w:t>
      </w:r>
      <w:hyperlink r:id="rId135" w:history="1">
        <w:r w:rsidR="00E01EA0" w:rsidRPr="00E01EA0">
          <w:rPr>
            <w:rStyle w:val="Hipervnculo"/>
            <w:rFonts w:ascii="Arial" w:eastAsia="Times New Roman" w:hAnsi="Arial" w:cs="Arial"/>
            <w:sz w:val="24"/>
            <w:szCs w:val="24"/>
            <w:lang w:eastAsia="es-ES"/>
          </w:rPr>
          <w:t>http://www.taringa.net/posts/noticias/15414994/Leopardos-de-las-nieves-en-PELIGRO.html</w:t>
        </w:r>
      </w:hyperlink>
    </w:p>
    <w:p w:rsidR="00E01EA0" w:rsidRPr="00E01EA0" w:rsidRDefault="00E01EA0" w:rsidP="00E01EA0">
      <w:pPr>
        <w:spacing w:before="120" w:after="120" w:line="240" w:lineRule="auto"/>
        <w:rPr>
          <w:rFonts w:ascii="Arial" w:eastAsia="Times New Roman" w:hAnsi="Arial" w:cs="Arial"/>
          <w:color w:val="252525"/>
          <w:sz w:val="24"/>
          <w:szCs w:val="24"/>
          <w:lang w:eastAsia="es-ES"/>
        </w:rPr>
      </w:pPr>
    </w:p>
    <w:p w:rsidR="00E01EA0" w:rsidRPr="00E01EA0" w:rsidRDefault="00E01EA0" w:rsidP="00E01EA0">
      <w:pPr>
        <w:spacing w:before="120" w:after="120" w:line="240" w:lineRule="auto"/>
        <w:rPr>
          <w:rFonts w:ascii="Arial" w:eastAsia="Times New Roman" w:hAnsi="Arial" w:cs="Arial"/>
          <w:color w:val="252525"/>
          <w:sz w:val="24"/>
          <w:szCs w:val="24"/>
          <w:lang w:eastAsia="es-ES"/>
        </w:rPr>
      </w:pPr>
    </w:p>
    <w:p w:rsidR="00E01EA0" w:rsidRPr="00E01EA0" w:rsidRDefault="00E01EA0" w:rsidP="00E01EA0">
      <w:pPr>
        <w:pStyle w:val="NormalWeb"/>
        <w:shd w:val="clear" w:color="auto" w:fill="FFFFFF"/>
        <w:spacing w:before="225" w:beforeAutospacing="0" w:after="225" w:afterAutospacing="0" w:line="270" w:lineRule="atLeast"/>
        <w:jc w:val="both"/>
        <w:rPr>
          <w:rFonts w:ascii="Arial" w:hAnsi="Arial" w:cs="Arial"/>
          <w:color w:val="333333"/>
        </w:rPr>
      </w:pPr>
      <w:r w:rsidRPr="00E01EA0">
        <w:rPr>
          <w:rFonts w:ascii="Arial" w:hAnsi="Arial" w:cs="Arial"/>
          <w:color w:val="333333"/>
        </w:rPr>
        <w:t>En la contraportada se resume el argumento: “En otoño de 1973 el escritor Peter Mattiessen y el zoólogo George Schaller emprenden una expedición a la Montaña de Cristal, en la meseta del Tibet, para estudiar los hábitos de un animal no muy conocido: el bharal o cordero azul himalayo. Pero su auténtica esperanza es poder ver al más hermoso y raro de los grandes felinos, el leopardo de las nieves”. Sin embargo, “adentrase en la tierra de Dolpo significará mucho más que una expedición naturalista o una aventura”. Como reza el proverbio: “Un hombre sale de viaje y es otro el que vuelve”.</w:t>
      </w:r>
    </w:p>
    <w:p w:rsidR="00E01EA0" w:rsidRPr="00E01EA0" w:rsidRDefault="00E01EA0" w:rsidP="00E01EA0">
      <w:pPr>
        <w:pStyle w:val="NormalWeb"/>
        <w:shd w:val="clear" w:color="auto" w:fill="FFFFFF"/>
        <w:spacing w:before="225" w:beforeAutospacing="0" w:after="225" w:afterAutospacing="0" w:line="270" w:lineRule="atLeast"/>
        <w:jc w:val="both"/>
        <w:rPr>
          <w:rFonts w:ascii="Arial" w:hAnsi="Arial" w:cs="Arial"/>
          <w:color w:val="333333"/>
        </w:rPr>
      </w:pPr>
      <w:r w:rsidRPr="00E01EA0">
        <w:rPr>
          <w:rFonts w:ascii="Arial" w:hAnsi="Arial" w:cs="Arial"/>
          <w:color w:val="333333"/>
        </w:rPr>
        <w:t xml:space="preserve">Las páginas de este libro destilan aires cristalinos, sombras gélidas, hielos aristados, tempestades despiadadas, reflexiones personales, montañas eternas. Y personajes de epopeya: los sherpas, los porteadores, el anciano de Pokhara que viaja con su muerte a cuestas hasta Varanasi; los brujos de cara roja, los pastores de yaks; los lobos que atacan a los yaks; las mujeres y niños de los poblados; los lamas y sus templos; la ventisca que abre y cierra caminos; el estanque negro; los ríos Yeju Kanyu y Nam Khong cavando quebradas hacia el mismo lago; los corderos azules, pastando sobre las frías laderas; el invierno, cuyo llegada lo amenaza todo; el leopardo, al que no saben </w:t>
      </w:r>
      <w:r w:rsidRPr="00E01EA0">
        <w:rPr>
          <w:rFonts w:ascii="Arial" w:hAnsi="Arial" w:cs="Arial"/>
          <w:color w:val="333333"/>
        </w:rPr>
        <w:lastRenderedPageBreak/>
        <w:t>si finalmente han visto, tienen la certeza que de que él les ha estado viendo y del que solo encontrarán, aquí y allá, rastros aisladas (incluidos unos significativos arañazos sobre las huellas de sus perseguidores).</w:t>
      </w:r>
    </w:p>
    <w:p w:rsidR="00E01EA0" w:rsidRPr="00E01EA0" w:rsidRDefault="00E01EA0" w:rsidP="00E01EA0">
      <w:pPr>
        <w:pStyle w:val="NormalWeb"/>
        <w:shd w:val="clear" w:color="auto" w:fill="FFFFFF"/>
        <w:spacing w:before="225" w:beforeAutospacing="0" w:after="225" w:afterAutospacing="0" w:line="270" w:lineRule="atLeast"/>
        <w:jc w:val="both"/>
        <w:rPr>
          <w:rFonts w:ascii="Arial" w:hAnsi="Arial" w:cs="Arial"/>
          <w:color w:val="333333"/>
        </w:rPr>
      </w:pPr>
      <w:r w:rsidRPr="00E01EA0">
        <w:rPr>
          <w:rFonts w:ascii="Arial" w:hAnsi="Arial" w:cs="Arial"/>
          <w:color w:val="333333"/>
        </w:rPr>
        <w:t>Y, también, poesía: en “el amanecer (que) dota de un resplandor rosado y cobrizo a los helechos trepadores que suben por las ramas de los robles”; en los gélidos días de doce horas dentro del saco de dormir practicando yoga; en la montaña vista como “una pirámide blanca navegando por el cielo”;  en que el primer sonido de Shey Gompa sea “un tañido provocado por el viento”.</w:t>
      </w:r>
    </w:p>
    <w:p w:rsidR="00E01EA0" w:rsidRPr="00E01EA0" w:rsidRDefault="00E01EA0" w:rsidP="00E01EA0">
      <w:pPr>
        <w:pStyle w:val="NormalWeb"/>
        <w:shd w:val="clear" w:color="auto" w:fill="FFFFFF"/>
        <w:spacing w:before="225" w:beforeAutospacing="0" w:after="225" w:afterAutospacing="0" w:line="270" w:lineRule="atLeast"/>
        <w:jc w:val="both"/>
        <w:rPr>
          <w:rFonts w:ascii="Arial" w:hAnsi="Arial" w:cs="Arial"/>
          <w:color w:val="333333"/>
        </w:rPr>
      </w:pPr>
      <w:r w:rsidRPr="00E01EA0">
        <w:rPr>
          <w:rFonts w:ascii="Arial" w:hAnsi="Arial" w:cs="Arial"/>
          <w:color w:val="333333"/>
        </w:rPr>
        <w:t>Si el viaje es una metáfora de la vida y la vida un tránsito entre dos nadas la propuesta de Matthiessen tiene sentido: “Seguir adelante como si no supieras nada, ni tu edad, ni tu sexo, ni el aspecto que tienes. Seguir adelante como si estuvieras hecho de gasa… una niebla que pasa a través y por la que se pasa a través sin que pierda su forma. Una niebla que pierde su forma sin dejar por ello de ser. Una niebla que finalmente se disuelve, desperdigando sus partículas al sol”.</w:t>
      </w:r>
    </w:p>
    <w:p w:rsidR="00E01EA0" w:rsidRPr="00E01EA0" w:rsidRDefault="00E01EA0" w:rsidP="00E01EA0">
      <w:pPr>
        <w:pStyle w:val="NormalWeb"/>
        <w:shd w:val="clear" w:color="auto" w:fill="FFFFFF"/>
        <w:spacing w:before="225" w:beforeAutospacing="0" w:after="225" w:afterAutospacing="0" w:line="270" w:lineRule="atLeast"/>
        <w:jc w:val="both"/>
        <w:rPr>
          <w:rFonts w:ascii="Arial" w:hAnsi="Arial" w:cs="Arial"/>
          <w:color w:val="333333"/>
        </w:rPr>
      </w:pPr>
      <w:r w:rsidRPr="00E01EA0">
        <w:rPr>
          <w:rFonts w:ascii="Arial" w:hAnsi="Arial" w:cs="Arial"/>
          <w:color w:val="333333"/>
        </w:rPr>
        <w:t>Matthiessen ha escrito muchos libros. En 1973 ganó el Nacional Book Award por éste. En la actualidad vive en Nueva York y es sacerdote budista. Quien nunca haya perseguido una quimera, soñado con lugares remotos o planeado hacer “el gran viaje”; quien no haya sentido alguna vez la llamada de las altas cumbres o se haya interrogado sobre el significado de la existencia puede ahorrarse su lectura.</w:t>
      </w:r>
    </w:p>
    <w:p w:rsidR="00E01EA0" w:rsidRPr="00E01EA0" w:rsidRDefault="00E01EA0" w:rsidP="00E01EA0">
      <w:pPr>
        <w:pStyle w:val="NormalWeb"/>
        <w:shd w:val="clear" w:color="auto" w:fill="FFFFFF"/>
        <w:spacing w:before="225" w:beforeAutospacing="0" w:after="225" w:afterAutospacing="0" w:line="270" w:lineRule="atLeast"/>
        <w:jc w:val="both"/>
        <w:rPr>
          <w:rFonts w:ascii="Arial" w:hAnsi="Arial" w:cs="Arial"/>
          <w:color w:val="333333"/>
        </w:rPr>
      </w:pPr>
      <w:r w:rsidRPr="00E01EA0">
        <w:rPr>
          <w:rFonts w:ascii="Arial" w:hAnsi="Arial" w:cs="Arial"/>
          <w:color w:val="333333"/>
        </w:rPr>
        <w:t>Alberto Infante</w:t>
      </w:r>
    </w:p>
    <w:p w:rsidR="00E01EA0" w:rsidRPr="0087615A" w:rsidRDefault="00E01EA0" w:rsidP="00E01EA0">
      <w:pPr>
        <w:pStyle w:val="NormalWeb"/>
        <w:shd w:val="clear" w:color="auto" w:fill="FFFFFF"/>
        <w:spacing w:before="0" w:beforeAutospacing="0" w:after="150" w:afterAutospacing="0"/>
        <w:rPr>
          <w:rFonts w:ascii="Helvetica" w:hAnsi="Helvetica" w:cs="Helvetica"/>
          <w:color w:val="222222"/>
          <w:bdr w:val="none" w:sz="0" w:space="0" w:color="auto" w:frame="1"/>
          <w:shd w:val="clear" w:color="auto" w:fill="FFFFFF"/>
        </w:rPr>
      </w:pPr>
      <w:r w:rsidRPr="0087615A">
        <w:rPr>
          <w:rFonts w:ascii="Helvetica" w:hAnsi="Helvetica" w:cs="Helvetica"/>
          <w:color w:val="222222"/>
          <w:bdr w:val="none" w:sz="0" w:space="0" w:color="auto" w:frame="1"/>
          <w:shd w:val="clear" w:color="auto" w:fill="FFFFFF"/>
        </w:rPr>
        <w:t>Link:</w:t>
      </w:r>
      <w:r w:rsidRPr="0087615A">
        <w:t xml:space="preserve"> </w:t>
      </w:r>
      <w:r w:rsidRPr="0087615A">
        <w:rPr>
          <w:rFonts w:ascii="Helvetica" w:hAnsi="Helvetica" w:cs="Helvetica"/>
          <w:color w:val="222222"/>
          <w:bdr w:val="none" w:sz="0" w:space="0" w:color="auto" w:frame="1"/>
          <w:shd w:val="clear" w:color="auto" w:fill="FFFFFF"/>
        </w:rPr>
        <w:t>http://www.albertoinfante.es/libros-con-cuerpo-y-alma/el-leopardo-de-las-nieves-peter-matthiessen/</w:t>
      </w:r>
    </w:p>
    <w:p w:rsidR="00E01EA0" w:rsidRPr="00E01EA0" w:rsidRDefault="00E01EA0" w:rsidP="00E01EA0">
      <w:pPr>
        <w:pStyle w:val="NormalWeb"/>
        <w:shd w:val="clear" w:color="auto" w:fill="FFFFFF"/>
        <w:spacing w:before="0" w:beforeAutospacing="0" w:after="150" w:afterAutospacing="0"/>
        <w:rPr>
          <w:rFonts w:ascii="Helvetica" w:hAnsi="Helvetica" w:cs="Helvetica"/>
          <w:color w:val="222222"/>
          <w:bdr w:val="none" w:sz="0" w:space="0" w:color="auto" w:frame="1"/>
          <w:shd w:val="clear" w:color="auto" w:fill="FFFFFF"/>
        </w:rPr>
      </w:pPr>
      <w:r w:rsidRPr="00E01EA0">
        <w:rPr>
          <w:noProof/>
        </w:rPr>
        <w:lastRenderedPageBreak/>
        <w:drawing>
          <wp:inline distT="0" distB="0" distL="0" distR="0">
            <wp:extent cx="5400040" cy="4050030"/>
            <wp:effectExtent l="19050" t="0" r="0" b="0"/>
            <wp:docPr id="33" name="Imagen 33" descr="¿NOS QUEDAREMOS SIN LEOPARDOS DE LAS NIEVES SALV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S QUEDAREMOS SIN LEOPARDOS DE LAS NIEVES SALVAJES?"/>
                    <pic:cNvPicPr>
                      <a:picLocks noChangeAspect="1" noChangeArrowheads="1"/>
                    </pic:cNvPicPr>
                  </pic:nvPicPr>
                  <pic:blipFill>
                    <a:blip r:embed="rId136"/>
                    <a:srcRect/>
                    <a:stretch>
                      <a:fillRect/>
                    </a:stretch>
                  </pic:blipFill>
                  <pic:spPr bwMode="auto">
                    <a:xfrm>
                      <a:off x="0" y="0"/>
                      <a:ext cx="5400040" cy="4050030"/>
                    </a:xfrm>
                    <a:prstGeom prst="rect">
                      <a:avLst/>
                    </a:prstGeom>
                    <a:noFill/>
                    <a:ln w="9525">
                      <a:noFill/>
                      <a:miter lim="800000"/>
                      <a:headEnd/>
                      <a:tailEnd/>
                    </a:ln>
                  </pic:spPr>
                </pic:pic>
              </a:graphicData>
            </a:graphic>
          </wp:inline>
        </w:drawing>
      </w:r>
    </w:p>
    <w:p w:rsidR="00E01EA0" w:rsidRPr="00E01EA0" w:rsidRDefault="00E01EA0" w:rsidP="00E01EA0">
      <w:pPr>
        <w:pStyle w:val="NormalWeb"/>
        <w:shd w:val="clear" w:color="auto" w:fill="FFFFFF"/>
        <w:spacing w:before="0" w:beforeAutospacing="0" w:after="150" w:afterAutospacing="0"/>
        <w:rPr>
          <w:rFonts w:ascii="Helvetica" w:hAnsi="Helvetica" w:cs="Helvetica"/>
          <w:color w:val="222222"/>
          <w:bdr w:val="none" w:sz="0" w:space="0" w:color="auto" w:frame="1"/>
          <w:shd w:val="clear" w:color="auto" w:fill="FFFFFF"/>
        </w:rPr>
      </w:pPr>
    </w:p>
    <w:p w:rsidR="00E01EA0" w:rsidRPr="00E01EA0" w:rsidRDefault="00E01EA0" w:rsidP="00E01EA0">
      <w:pPr>
        <w:pStyle w:val="NormalWeb"/>
        <w:shd w:val="clear" w:color="auto" w:fill="FFFFFF"/>
        <w:spacing w:before="0" w:beforeAutospacing="0" w:after="150" w:afterAutospacing="0"/>
        <w:rPr>
          <w:rFonts w:ascii="Helvetica" w:hAnsi="Helvetica" w:cs="Helvetica"/>
          <w:color w:val="222222"/>
          <w:bdr w:val="none" w:sz="0" w:space="0" w:color="auto" w:frame="1"/>
          <w:shd w:val="clear" w:color="auto" w:fill="FFFFFF"/>
        </w:rPr>
      </w:pPr>
    </w:p>
    <w:p w:rsidR="00E01EA0" w:rsidRPr="00E01EA0" w:rsidRDefault="008A5841" w:rsidP="00E01EA0">
      <w:pPr>
        <w:pStyle w:val="NormalWeb"/>
        <w:shd w:val="clear" w:color="auto" w:fill="FFFFFF"/>
        <w:spacing w:before="0" w:beforeAutospacing="0" w:after="150" w:afterAutospacing="0"/>
        <w:rPr>
          <w:rFonts w:ascii="Arial" w:hAnsi="Arial" w:cs="Arial"/>
          <w:color w:val="333333"/>
        </w:rPr>
      </w:pPr>
      <w:r w:rsidRPr="00E01EA0">
        <w:rPr>
          <w:rFonts w:ascii="Helvetica" w:hAnsi="Helvetica" w:cs="Helvetica"/>
          <w:color w:val="222222"/>
          <w:bdr w:val="none" w:sz="0" w:space="0" w:color="auto" w:frame="1"/>
          <w:shd w:val="clear" w:color="auto" w:fill="FFFFFF"/>
        </w:rPr>
        <w:br/>
      </w:r>
      <w:r w:rsidRPr="00E01EA0">
        <w:rPr>
          <w:rFonts w:ascii="Helvetica" w:hAnsi="Helvetica" w:cs="Helvetica"/>
          <w:color w:val="222222"/>
          <w:bdr w:val="none" w:sz="0" w:space="0" w:color="auto" w:frame="1"/>
          <w:shd w:val="clear" w:color="auto" w:fill="FFFFFF"/>
        </w:rPr>
        <w:br/>
      </w:r>
      <w:r w:rsidRPr="00E01EA0">
        <w:rPr>
          <w:rFonts w:ascii="Helvetica" w:hAnsi="Helvetica" w:cs="Helvetica"/>
          <w:color w:val="222222"/>
          <w:bdr w:val="none" w:sz="0" w:space="0" w:color="auto" w:frame="1"/>
          <w:shd w:val="clear" w:color="auto" w:fill="FFFFFF"/>
        </w:rPr>
        <w:br/>
      </w:r>
      <w:r w:rsidR="00E01EA0" w:rsidRPr="00E01EA0">
        <w:rPr>
          <w:rStyle w:val="Textoennegrita"/>
          <w:rFonts w:ascii="Arial" w:hAnsi="Arial" w:cs="Arial"/>
          <w:color w:val="333333"/>
        </w:rPr>
        <w:t>El leopardo de las nieves es una especie en peligro en Pakistán. Se calcula que la población de este animal, tan difícil de ver, es de menos de 450 en el país, debido principalmente a la caza. Ahora un experto tiene una propuesta singular y también controvertida: catalogar al leopardo de las nieves como animal doméstico.</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«Esto no quiere decir que realmente sean domésticos, como los pollos», señaló Shafqat Hussain, explorador emergente de National Geographic, durante el simposio de exploradores que tuvo lugar en Washington D.C. en el mes de junio. «Cuando digo que los leopardos de las nieves son animales domésticos lo digo de forma retórica en comparación con el mundo salvaje».</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Su idea proviene de la cambiante relación entre estos animales y los humanos. En el Himalaya comparten cada vez más su hábitat con pastores de las montañas. Un estudio de 2010 determinó que el 70% de la dieta en Gilgit-Baltistán (ver mapa) lo componen ovejas, ganado y otros animales domésticos, y algunos pastores han acabado con la vida de los leopardos como venganza.</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lastRenderedPageBreak/>
        <w:br/>
        <w:t>Si tenemos esto en cuenta, «¿cómo vamos a considerar estos animales como míticos y salvajes? ¿Lo son en el sentido estricto que le damos a la palabra salvaje, es decir, sin relación con la sociedad o la economía doméstica?», se pregunta Hussain.</w:t>
      </w:r>
      <w:r w:rsidRPr="00E01EA0">
        <w:rPr>
          <w:rFonts w:ascii="Arial" w:hAnsi="Arial" w:cs="Arial"/>
          <w:color w:val="333333"/>
        </w:rPr>
        <w:br/>
        <w:t>«Evidentemente no».</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r>
      <w:r w:rsidRPr="00E01EA0">
        <w:rPr>
          <w:rStyle w:val="Textoennegrita"/>
          <w:rFonts w:ascii="Arial" w:hAnsi="Arial" w:cs="Arial"/>
          <w:color w:val="333333"/>
        </w:rPr>
        <w:t>Apoyar a los lugareños</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Por tanto, la manera de garantizar su supervivencia, según Hussain, no es establecer zonas de protección que los aísle de las comunidades locales. Esa solución suele ir en detrimento de los granjeros, que pierden así sus aéreas de pastoreo. En su opinión, hay que apoyar a los pastores locales para que puedan ganarse la vida a pesar de las incursiones de los leopardos. (Ver imágenes de leopardos de las nieves en la revista National Geographic).</w:t>
      </w:r>
      <w:r w:rsidRPr="00E01EA0">
        <w:rPr>
          <w:rFonts w:ascii="Arial" w:hAnsi="Arial" w:cs="Arial"/>
          <w:color w:val="333333"/>
        </w:rPr>
        <w:br/>
        <w:t>Eso exactamente es lo que lleva haciendo más de una década. En 1999 Hussain fundó el Snow Leopard Project (‘Proyecto Leopardo de las Nieves’), un sistema para compensar a los lugareños en los países en los que se encuentra este animal si éstos atacan su ganado.</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Las distintas ramificaciones de este exitoso proyecto, administrado conjuntamente por comités locales y el gobierno, han cubierto hasta 3.000 animales de 400 hogares en Asia central.</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Desde 1998, se han pagado casi 7.000 dólares en concepto de compensación por pérdidas de animales, además de una inversión de 13.000 dólares para mejorar las infraestructuras para el ganado. Mientras tanto, la población de leopardo de las nieves se ha mantenido estable, según Hussain.</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Style w:val="Textoennegrita"/>
          <w:rFonts w:ascii="Arial" w:hAnsi="Arial" w:cs="Arial"/>
          <w:color w:val="333333"/>
        </w:rPr>
        <w:t>Una idea polémica</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Sin embargo, no todo el mundo está de acuerdo. De hecho, existe una gran preocupación por las ideas de Hussain en la comunidad de conservación de los leopardos.</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Tom McCarthy, director ejecutivo del Snow Leopard Program (‘Programa Leopardo de las Nieves) para el grupo de conservación Panthera, declara que «no conoce ni una sola organización no gubernamental de conservación que trabaja hoy en día con leopardos de las nieves que apoyaría el establecimiento de reservas para los felinos a costa de los lugareños».</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Por ejemplo, antes de que Hussain creara el Snow Leopard Project, McCarthy y sus colegas fundaron Snow Leopard Enterprises, que ayuda a los habitantes de países en los que se encuentra la especie a generar ingresos.</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lastRenderedPageBreak/>
        <w:br/>
        <w:t>El biólogo y experto en el leopardo de las nieves Jerry Roe afirmó por correo electrónico que catalogar a este animal como doméstico no resolverá el conflicto existente entre los felinos y los pastores, ni beneficiará a dicha especie.</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Para empezar, «el cambio de definición no hará que los pastores dejen de pensar que los leopardos son una amenaza», añade Roe, cofundador de Nomad Ecology, una empresa de consultoría e investigación ecológica.</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Viviendo con leopardos de las nieves</w:t>
      </w:r>
      <w:r w:rsidRPr="00E01EA0">
        <w:rPr>
          <w:rFonts w:ascii="Arial" w:hAnsi="Arial" w:cs="Arial"/>
          <w:color w:val="333333"/>
        </w:rPr>
        <w:br/>
        <w:t>Hussain cree que las críticas no tienen peso. Los lugareños, al menos los de Pakistán, no sienten «tal enemistad hacia los leopardos, ni quieren matarlos», afirma. «Si reciben una compensación por sus pérdidas, no sienten la necesidad de vengarse».</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Es el caso de Mohammed Ibrahim, presidente de la Skoyo Krabathang Basingo Conservation and Development Organization en Krabathang (Pakistán) (ver mapa), que posee 15 cabras. En una entrevista telefónica, con intérprete de urdu, afirmó que no le preocupan los leopardos, sobre todo gracias a los programas como los de Project Snow Leopard, que compensan las pérdidas de ganado.</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Además, puesto que no se conocen ataques de leopardos a humanos, Hussain confía en que su programa funcione mejor que las políticas de conservación, que optan por separar a los animales de los lugareños: «La idea de convivir con los leopardos de las nieves es fácil de aplicar si los pastores están satisfechos».</w:t>
      </w:r>
    </w:p>
    <w:p w:rsidR="00E01EA0" w:rsidRPr="00E01EA0" w:rsidRDefault="00E01EA0" w:rsidP="00E01EA0">
      <w:pPr>
        <w:pStyle w:val="NormalWeb"/>
        <w:shd w:val="clear" w:color="auto" w:fill="FFFFFF"/>
        <w:spacing w:before="0" w:beforeAutospacing="0" w:after="150" w:afterAutospacing="0"/>
        <w:rPr>
          <w:rFonts w:ascii="Arial" w:hAnsi="Arial" w:cs="Arial"/>
          <w:color w:val="333333"/>
        </w:rPr>
      </w:pPr>
      <w:r w:rsidRPr="00E01EA0">
        <w:rPr>
          <w:rFonts w:ascii="Arial" w:hAnsi="Arial" w:cs="Arial"/>
          <w:color w:val="333333"/>
        </w:rPr>
        <w:br/>
        <w:t>En última instancia los conservacionistas comparten el mismo objetivo: garantizar la supervivencia del leopardo de las nieves, al que Hussain llama «símbolo de las altas montañas». Que siga dependiendo de las personas para alimentarse, sin embargo, es una cuestión que queda en el aire.</w:t>
      </w:r>
      <w:r w:rsidRPr="00E01EA0">
        <w:rPr>
          <w:rFonts w:ascii="Arial" w:hAnsi="Arial" w:cs="Arial"/>
          <w:color w:val="333333"/>
        </w:rPr>
        <w:br/>
      </w:r>
      <w:r w:rsidRPr="00E01EA0">
        <w:rPr>
          <w:rFonts w:ascii="Arial" w:hAnsi="Arial" w:cs="Arial"/>
          <w:color w:val="333333"/>
        </w:rPr>
        <w:br/>
        <w:t> </w:t>
      </w:r>
    </w:p>
    <w:p w:rsidR="008A5841" w:rsidRPr="00E01EA0" w:rsidRDefault="00E01EA0" w:rsidP="008A5841">
      <w:pPr>
        <w:spacing w:after="300" w:line="240" w:lineRule="auto"/>
        <w:rPr>
          <w:rFonts w:ascii="Helvetica" w:eastAsia="Times New Roman" w:hAnsi="Helvetica" w:cs="Helvetica"/>
          <w:color w:val="222222"/>
          <w:sz w:val="24"/>
          <w:szCs w:val="24"/>
          <w:bdr w:val="none" w:sz="0" w:space="0" w:color="auto" w:frame="1"/>
          <w:shd w:val="clear" w:color="auto" w:fill="FFFFFF"/>
          <w:lang w:val="en-US" w:eastAsia="es-ES"/>
        </w:rPr>
      </w:pPr>
      <w:r w:rsidRPr="00E01EA0">
        <w:rPr>
          <w:rFonts w:ascii="Helvetica" w:eastAsia="Times New Roman" w:hAnsi="Helvetica" w:cs="Helvetica"/>
          <w:color w:val="222222"/>
          <w:sz w:val="24"/>
          <w:szCs w:val="24"/>
          <w:bdr w:val="none" w:sz="0" w:space="0" w:color="auto" w:frame="1"/>
          <w:shd w:val="clear" w:color="auto" w:fill="FFFFFF"/>
          <w:lang w:val="en-US" w:eastAsia="es-ES"/>
        </w:rPr>
        <w:t>Link:</w:t>
      </w:r>
      <w:r w:rsidRPr="00E01EA0">
        <w:rPr>
          <w:sz w:val="24"/>
          <w:szCs w:val="24"/>
          <w:lang w:val="en-US"/>
        </w:rPr>
        <w:t xml:space="preserve"> </w:t>
      </w:r>
      <w:r w:rsidRPr="00E01EA0">
        <w:rPr>
          <w:rFonts w:ascii="Helvetica" w:eastAsia="Times New Roman" w:hAnsi="Helvetica" w:cs="Helvetica"/>
          <w:color w:val="222222"/>
          <w:sz w:val="24"/>
          <w:szCs w:val="24"/>
          <w:bdr w:val="none" w:sz="0" w:space="0" w:color="auto" w:frame="1"/>
          <w:shd w:val="clear" w:color="auto" w:fill="FFFFFF"/>
          <w:lang w:val="en-US" w:eastAsia="es-ES"/>
        </w:rPr>
        <w:t>http://www.nationalgeographic.es/noticias/animales/mamiferos/nos-quedaremos-sin-leopardos-de-las-nieves-salvajes</w:t>
      </w:r>
    </w:p>
    <w:p w:rsidR="008A5841" w:rsidRPr="00E01EA0" w:rsidRDefault="008A5841" w:rsidP="008A5841">
      <w:pPr>
        <w:spacing w:after="0" w:line="240" w:lineRule="auto"/>
        <w:rPr>
          <w:rFonts w:ascii="Times New Roman" w:eastAsia="Times New Roman" w:hAnsi="Times New Roman" w:cs="Times New Roman"/>
          <w:sz w:val="24"/>
          <w:szCs w:val="24"/>
          <w:lang w:val="en-US" w:eastAsia="es-ES"/>
        </w:rPr>
      </w:pPr>
      <w:r w:rsidRPr="00E01EA0">
        <w:rPr>
          <w:rFonts w:ascii="Helvetica" w:eastAsia="Times New Roman" w:hAnsi="Helvetica" w:cs="Helvetica"/>
          <w:color w:val="222222"/>
          <w:sz w:val="24"/>
          <w:szCs w:val="24"/>
          <w:bdr w:val="none" w:sz="0" w:space="0" w:color="auto" w:frame="1"/>
          <w:shd w:val="clear" w:color="auto" w:fill="FFFFFF"/>
          <w:lang w:val="en-US" w:eastAsia="es-ES"/>
        </w:rPr>
        <w:br/>
      </w:r>
    </w:p>
    <w:p w:rsidR="00E01EA0" w:rsidRPr="00E01EA0" w:rsidRDefault="00E01EA0" w:rsidP="00E01EA0">
      <w:pPr>
        <w:spacing w:after="0" w:line="240" w:lineRule="auto"/>
        <w:rPr>
          <w:rFonts w:ascii="Times New Roman" w:eastAsia="Times New Roman" w:hAnsi="Times New Roman" w:cs="Times New Roman"/>
          <w:sz w:val="24"/>
          <w:szCs w:val="24"/>
          <w:lang w:eastAsia="es-ES"/>
        </w:rPr>
      </w:pPr>
      <w:r w:rsidRPr="00E01EA0">
        <w:rPr>
          <w:rFonts w:ascii="Arial" w:eastAsia="Times New Roman" w:hAnsi="Arial" w:cs="Arial"/>
          <w:color w:val="333333"/>
          <w:sz w:val="24"/>
          <w:szCs w:val="24"/>
          <w:shd w:val="clear" w:color="auto" w:fill="FFFFFF"/>
          <w:lang w:eastAsia="es-ES"/>
        </w:rPr>
        <w:t>El</w:t>
      </w:r>
      <w:r w:rsidRPr="00E01EA0">
        <w:rPr>
          <w:rFonts w:ascii="Arial" w:eastAsia="Times New Roman" w:hAnsi="Arial" w:cs="Arial"/>
          <w:color w:val="333333"/>
          <w:sz w:val="24"/>
          <w:szCs w:val="24"/>
          <w:lang w:eastAsia="es-ES"/>
        </w:rPr>
        <w:t> </w:t>
      </w:r>
      <w:r w:rsidRPr="00E01EA0">
        <w:rPr>
          <w:rFonts w:ascii="Arial" w:eastAsia="Times New Roman" w:hAnsi="Arial" w:cs="Arial"/>
          <w:b/>
          <w:bCs/>
          <w:color w:val="333333"/>
          <w:sz w:val="24"/>
          <w:szCs w:val="24"/>
          <w:lang w:eastAsia="es-ES"/>
        </w:rPr>
        <w:t>leopardo de las nieves</w:t>
      </w:r>
      <w:r w:rsidRPr="00E01EA0">
        <w:rPr>
          <w:rFonts w:ascii="Arial" w:eastAsia="Times New Roman" w:hAnsi="Arial" w:cs="Arial"/>
          <w:color w:val="333333"/>
          <w:sz w:val="24"/>
          <w:szCs w:val="24"/>
          <w:lang w:eastAsia="es-ES"/>
        </w:rPr>
        <w:t> </w:t>
      </w:r>
      <w:r w:rsidRPr="00E01EA0">
        <w:rPr>
          <w:rFonts w:ascii="Arial" w:eastAsia="Times New Roman" w:hAnsi="Arial" w:cs="Arial"/>
          <w:color w:val="333333"/>
          <w:sz w:val="24"/>
          <w:szCs w:val="24"/>
          <w:shd w:val="clear" w:color="auto" w:fill="FFFFFF"/>
          <w:lang w:eastAsia="es-ES"/>
        </w:rPr>
        <w:t>(Panthera uncia), también conocido como irbis, es un felino que hoy en día se encuentra en peligro de extinción debido al interés de algunas personas en su piel.</w:t>
      </w:r>
    </w:p>
    <w:p w:rsidR="00E01EA0" w:rsidRPr="00E01EA0" w:rsidRDefault="00E01EA0" w:rsidP="00E01EA0">
      <w:pPr>
        <w:spacing w:after="150" w:line="315" w:lineRule="atLeast"/>
        <w:textAlignment w:val="baseline"/>
        <w:rPr>
          <w:rFonts w:ascii="Arial" w:eastAsia="Times New Roman" w:hAnsi="Arial" w:cs="Arial"/>
          <w:color w:val="333333"/>
          <w:sz w:val="24"/>
          <w:szCs w:val="24"/>
          <w:lang w:eastAsia="es-ES"/>
        </w:rPr>
      </w:pPr>
      <w:r w:rsidRPr="00E01EA0">
        <w:rPr>
          <w:rFonts w:ascii="Arial" w:eastAsia="Times New Roman" w:hAnsi="Arial" w:cs="Arial"/>
          <w:color w:val="333333"/>
          <w:sz w:val="24"/>
          <w:szCs w:val="24"/>
          <w:lang w:eastAsia="es-ES"/>
        </w:rPr>
        <w:t xml:space="preserve">Habita en montañas, por lo que sus características se acoplan perfectamente a su ambiente. De cuerpo angosto, con un pelaje voluminoso y fino, de color gris </w:t>
      </w:r>
      <w:r w:rsidRPr="00E01EA0">
        <w:rPr>
          <w:rFonts w:ascii="Arial" w:eastAsia="Times New Roman" w:hAnsi="Arial" w:cs="Arial"/>
          <w:color w:val="333333"/>
          <w:sz w:val="24"/>
          <w:szCs w:val="24"/>
          <w:lang w:eastAsia="es-ES"/>
        </w:rPr>
        <w:lastRenderedPageBreak/>
        <w:t>que se desvanece pasando por colores amarillentos y blancos, y con manchas negras en todo el cuerpo.</w:t>
      </w:r>
    </w:p>
    <w:p w:rsidR="00E01EA0" w:rsidRPr="00E01EA0" w:rsidRDefault="00E01EA0" w:rsidP="00E01EA0">
      <w:pPr>
        <w:spacing w:after="150" w:line="315" w:lineRule="atLeast"/>
        <w:textAlignment w:val="baseline"/>
        <w:rPr>
          <w:rFonts w:ascii="Arial" w:eastAsia="Times New Roman" w:hAnsi="Arial" w:cs="Arial"/>
          <w:color w:val="333333"/>
          <w:sz w:val="24"/>
          <w:szCs w:val="24"/>
          <w:lang w:eastAsia="es-ES"/>
        </w:rPr>
      </w:pPr>
      <w:r w:rsidRPr="00E01EA0">
        <w:rPr>
          <w:rFonts w:ascii="Arial" w:eastAsia="Times New Roman" w:hAnsi="Arial" w:cs="Arial"/>
          <w:color w:val="333333"/>
          <w:sz w:val="24"/>
          <w:szCs w:val="24"/>
          <w:lang w:eastAsia="es-ES"/>
        </w:rPr>
        <w:t>Las patas son anchas y esponjosas, para acoplarse a la superficie fría, orejas pequeñas, nariz caliente y ojos grandes para visualizar perfectamente el ambiente. Mide aproximadamente 60 centímetros de alto y hasta 1.15 de largo, sin incluir la cola, la cual puede llegar a medir 1 metro. Llega a pesar hasta 55 kilogramos en su etapa adulta. Las hembras son un poco más pequeñas y menos pesadas que los machos.</w:t>
      </w:r>
    </w:p>
    <w:p w:rsidR="00E01EA0" w:rsidRPr="00E01EA0" w:rsidRDefault="00E01EA0" w:rsidP="00E01EA0">
      <w:pPr>
        <w:spacing w:after="150" w:line="315" w:lineRule="atLeast"/>
        <w:textAlignment w:val="baseline"/>
        <w:rPr>
          <w:rFonts w:ascii="Arial" w:eastAsia="Times New Roman" w:hAnsi="Arial" w:cs="Arial"/>
          <w:color w:val="333333"/>
          <w:sz w:val="24"/>
          <w:szCs w:val="24"/>
          <w:lang w:eastAsia="es-ES"/>
        </w:rPr>
      </w:pPr>
      <w:r w:rsidRPr="00E01EA0">
        <w:rPr>
          <w:rFonts w:ascii="Arial" w:eastAsia="Times New Roman" w:hAnsi="Arial" w:cs="Arial"/>
          <w:color w:val="333333"/>
          <w:sz w:val="24"/>
          <w:szCs w:val="24"/>
          <w:lang w:eastAsia="es-ES"/>
        </w:rPr>
        <w:t>Este interesante felino se encuentra en las partes montañosas del continente asiático. Habita en lugares altos, de 2000 metros hasta los 6000 metros de altura.</w:t>
      </w:r>
    </w:p>
    <w:p w:rsidR="00E01EA0" w:rsidRPr="00E01EA0" w:rsidRDefault="00E01EA0" w:rsidP="00E01EA0">
      <w:pPr>
        <w:spacing w:after="150" w:line="315" w:lineRule="atLeast"/>
        <w:textAlignment w:val="baseline"/>
        <w:rPr>
          <w:rFonts w:ascii="Arial" w:eastAsia="Times New Roman" w:hAnsi="Arial" w:cs="Arial"/>
          <w:color w:val="333333"/>
          <w:sz w:val="24"/>
          <w:szCs w:val="24"/>
          <w:lang w:eastAsia="es-ES"/>
        </w:rPr>
      </w:pPr>
      <w:r w:rsidRPr="00E01EA0">
        <w:rPr>
          <w:rFonts w:ascii="Arial" w:eastAsia="Times New Roman" w:hAnsi="Arial" w:cs="Arial"/>
          <w:color w:val="333333"/>
          <w:sz w:val="24"/>
          <w:szCs w:val="24"/>
          <w:lang w:eastAsia="es-ES"/>
        </w:rPr>
        <w:t>Se estima que este animal puede vivir entre 10 y 12 años libre en la naturaleza, mientras que en cautiverio se tienen registros de que puede sobrepasar los 20 años de vida.</w:t>
      </w:r>
    </w:p>
    <w:p w:rsidR="00E01EA0" w:rsidRPr="00E01EA0" w:rsidRDefault="00E01EA0" w:rsidP="00E01EA0">
      <w:pPr>
        <w:spacing w:after="0" w:line="315" w:lineRule="atLeast"/>
        <w:textAlignment w:val="baseline"/>
        <w:rPr>
          <w:rFonts w:ascii="Arial" w:eastAsia="Times New Roman" w:hAnsi="Arial" w:cs="Arial"/>
          <w:color w:val="333333"/>
          <w:sz w:val="24"/>
          <w:szCs w:val="24"/>
          <w:lang w:eastAsia="es-ES"/>
        </w:rPr>
      </w:pPr>
      <w:r w:rsidRPr="00E01EA0">
        <w:rPr>
          <w:rFonts w:ascii="Arial" w:eastAsia="Times New Roman" w:hAnsi="Arial" w:cs="Arial"/>
          <w:noProof/>
          <w:color w:val="333333"/>
          <w:sz w:val="24"/>
          <w:szCs w:val="24"/>
          <w:lang w:eastAsia="es-ES"/>
        </w:rPr>
        <w:drawing>
          <wp:inline distT="0" distB="0" distL="0" distR="0">
            <wp:extent cx="2381250" cy="1838325"/>
            <wp:effectExtent l="19050" t="0" r="0" b="0"/>
            <wp:docPr id="36" name="Imagen 36" descr="http://www.paxala.com/media/mundo-animal/leopardo-de-las-nie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axala.com/media/mundo-animal/leopardo-de-las-nieves.jpg"/>
                    <pic:cNvPicPr>
                      <a:picLocks noChangeAspect="1" noChangeArrowheads="1"/>
                    </pic:cNvPicPr>
                  </pic:nvPicPr>
                  <pic:blipFill>
                    <a:blip r:embed="rId137"/>
                    <a:srcRect/>
                    <a:stretch>
                      <a:fillRect/>
                    </a:stretch>
                  </pic:blipFill>
                  <pic:spPr bwMode="auto">
                    <a:xfrm>
                      <a:off x="0" y="0"/>
                      <a:ext cx="2381250" cy="1838325"/>
                    </a:xfrm>
                    <a:prstGeom prst="rect">
                      <a:avLst/>
                    </a:prstGeom>
                    <a:noFill/>
                    <a:ln w="9525">
                      <a:noFill/>
                      <a:miter lim="800000"/>
                      <a:headEnd/>
                      <a:tailEnd/>
                    </a:ln>
                  </pic:spPr>
                </pic:pic>
              </a:graphicData>
            </a:graphic>
          </wp:inline>
        </w:drawing>
      </w:r>
      <w:r w:rsidRPr="00E01EA0">
        <w:rPr>
          <w:rFonts w:ascii="Arial" w:eastAsia="Times New Roman" w:hAnsi="Arial" w:cs="Arial"/>
          <w:color w:val="333333"/>
          <w:sz w:val="24"/>
          <w:szCs w:val="24"/>
          <w:lang w:eastAsia="es-ES"/>
        </w:rPr>
        <w:t>Se alimenta de carne procedente de diversos animales como </w:t>
      </w:r>
      <w:hyperlink r:id="rId138" w:history="1">
        <w:r w:rsidRPr="00E01EA0">
          <w:rPr>
            <w:rFonts w:ascii="inherit" w:eastAsia="Times New Roman" w:hAnsi="inherit" w:cs="Arial"/>
            <w:b/>
            <w:bCs/>
            <w:color w:val="246CBF"/>
            <w:sz w:val="24"/>
            <w:szCs w:val="24"/>
            <w:lang w:eastAsia="es-ES"/>
          </w:rPr>
          <w:t>aves</w:t>
        </w:r>
      </w:hyperlink>
      <w:r w:rsidRPr="00E01EA0">
        <w:rPr>
          <w:rFonts w:ascii="Arial" w:eastAsia="Times New Roman" w:hAnsi="Arial" w:cs="Arial"/>
          <w:color w:val="333333"/>
          <w:sz w:val="24"/>
          <w:szCs w:val="24"/>
          <w:lang w:eastAsia="es-ES"/>
        </w:rPr>
        <w:t>, ardillas, serpientes y otros pequeños animales que logran encontrar en las altas montañas.</w:t>
      </w:r>
    </w:p>
    <w:p w:rsidR="00E01EA0" w:rsidRPr="00E01EA0" w:rsidRDefault="00E01EA0" w:rsidP="00E01EA0">
      <w:pPr>
        <w:spacing w:after="150" w:line="315" w:lineRule="atLeast"/>
        <w:textAlignment w:val="baseline"/>
        <w:rPr>
          <w:rFonts w:ascii="Arial" w:eastAsia="Times New Roman" w:hAnsi="Arial" w:cs="Arial"/>
          <w:color w:val="333333"/>
          <w:sz w:val="24"/>
          <w:szCs w:val="24"/>
          <w:lang w:eastAsia="es-ES"/>
        </w:rPr>
      </w:pPr>
      <w:r w:rsidRPr="00E01EA0">
        <w:rPr>
          <w:rFonts w:ascii="Arial" w:eastAsia="Times New Roman" w:hAnsi="Arial" w:cs="Arial"/>
          <w:color w:val="333333"/>
          <w:sz w:val="24"/>
          <w:szCs w:val="24"/>
          <w:lang w:eastAsia="es-ES"/>
        </w:rPr>
        <w:t>Hoy en día es muy escasa la reproducción de esta especie debido a los pocos ejemplares que hay. La gestación dura entre 93 y 110 días, y normalmente nacen dos o tres crías, las cuales crecen bastante rápido, ya que a los 2 meses ya comienzan a comer alimentos sólidos y a los 3 meses empiezan a aprender a cazar. A los 18 meses están en condición de independizarse de sus madres.</w:t>
      </w:r>
    </w:p>
    <w:p w:rsidR="00E01EA0" w:rsidRPr="00E01EA0" w:rsidRDefault="00E01EA0" w:rsidP="00E01EA0">
      <w:pPr>
        <w:spacing w:after="150" w:line="315" w:lineRule="atLeast"/>
        <w:textAlignment w:val="baseline"/>
        <w:rPr>
          <w:rFonts w:ascii="Arial" w:eastAsia="Times New Roman" w:hAnsi="Arial" w:cs="Arial"/>
          <w:color w:val="333333"/>
          <w:sz w:val="24"/>
          <w:szCs w:val="24"/>
          <w:lang w:eastAsia="es-ES"/>
        </w:rPr>
      </w:pPr>
      <w:r w:rsidRPr="00E01EA0">
        <w:rPr>
          <w:rFonts w:ascii="Arial" w:eastAsia="Times New Roman" w:hAnsi="Arial" w:cs="Arial"/>
          <w:color w:val="333333"/>
          <w:sz w:val="24"/>
          <w:szCs w:val="24"/>
          <w:lang w:eastAsia="es-ES"/>
        </w:rPr>
        <w:t>Las hembras maduran sexualmente a los 2 o 3 años, mientras que los machos lo hacen a los 4 años.</w:t>
      </w:r>
    </w:p>
    <w:p w:rsidR="008A5841" w:rsidRPr="00E01EA0" w:rsidRDefault="00E01EA0">
      <w:pPr>
        <w:rPr>
          <w:sz w:val="24"/>
          <w:szCs w:val="24"/>
          <w:lang w:val="en-US"/>
        </w:rPr>
      </w:pPr>
      <w:r w:rsidRPr="00E01EA0">
        <w:rPr>
          <w:sz w:val="24"/>
          <w:szCs w:val="24"/>
          <w:lang w:val="en-US"/>
        </w:rPr>
        <w:t>Link: http://www.paxala.com/leopardo-de-las-nieves/</w:t>
      </w:r>
    </w:p>
    <w:sectPr w:rsidR="008A5841" w:rsidRPr="00E01EA0" w:rsidSect="00E01EA0">
      <w:headerReference w:type="default" r:id="rId139"/>
      <w:footerReference w:type="default" r:id="rId140"/>
      <w:pgSz w:w="11906" w:h="16838"/>
      <w:pgMar w:top="1701" w:right="1134"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3CC" w:rsidRDefault="003703CC" w:rsidP="00E01EA0">
      <w:pPr>
        <w:spacing w:after="0" w:line="240" w:lineRule="auto"/>
      </w:pPr>
      <w:r>
        <w:separator/>
      </w:r>
    </w:p>
  </w:endnote>
  <w:endnote w:type="continuationSeparator" w:id="1">
    <w:p w:rsidR="003703CC" w:rsidRDefault="003703CC" w:rsidP="00E01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A0" w:rsidRDefault="00E01EA0">
    <w:pPr>
      <w:pStyle w:val="Piedepgina"/>
      <w:pBdr>
        <w:top w:val="thinThickSmallGap" w:sz="24" w:space="1" w:color="622423" w:themeColor="accent2" w:themeShade="7F"/>
      </w:pBdr>
      <w:rPr>
        <w:rFonts w:asciiTheme="majorHAnsi" w:hAnsiTheme="majorHAnsi"/>
      </w:rPr>
    </w:pPr>
    <w:r>
      <w:rPr>
        <w:rFonts w:asciiTheme="majorHAnsi" w:hAnsiTheme="majorHAnsi"/>
      </w:rPr>
      <w:t>I.E. Ángela Restrepo Moreno</w:t>
    </w:r>
    <w:r>
      <w:rPr>
        <w:rFonts w:asciiTheme="majorHAnsi" w:hAnsiTheme="majorHAnsi"/>
      </w:rPr>
      <w:ptab w:relativeTo="margin" w:alignment="right" w:leader="none"/>
    </w:r>
    <w:r>
      <w:rPr>
        <w:rFonts w:asciiTheme="majorHAnsi" w:hAnsiTheme="majorHAnsi"/>
      </w:rPr>
      <w:t xml:space="preserve">Página </w:t>
    </w:r>
    <w:fldSimple w:instr=" PAGE   \* MERGEFORMAT ">
      <w:r w:rsidR="008838DB" w:rsidRPr="008838DB">
        <w:rPr>
          <w:rFonts w:asciiTheme="majorHAnsi" w:hAnsiTheme="majorHAnsi"/>
          <w:noProof/>
        </w:rPr>
        <w:t>1</w:t>
      </w:r>
    </w:fldSimple>
  </w:p>
  <w:p w:rsidR="00E01EA0" w:rsidRDefault="00E01E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3CC" w:rsidRDefault="003703CC" w:rsidP="00E01EA0">
      <w:pPr>
        <w:spacing w:after="0" w:line="240" w:lineRule="auto"/>
      </w:pPr>
      <w:r>
        <w:separator/>
      </w:r>
    </w:p>
  </w:footnote>
  <w:footnote w:type="continuationSeparator" w:id="1">
    <w:p w:rsidR="003703CC" w:rsidRDefault="003703CC" w:rsidP="00E01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5A" w:rsidRDefault="0087615A">
    <w:pPr>
      <w:pStyle w:val="Encabezado"/>
    </w:pPr>
    <w:r>
      <w:t>Carolina Parra González</w:t>
    </w:r>
  </w:p>
  <w:p w:rsidR="0087615A" w:rsidRDefault="0087615A">
    <w:pPr>
      <w:pStyle w:val="Encabezado"/>
    </w:pPr>
    <w:r>
      <w:t>María Lucia Vargas Loaiza</w:t>
    </w:r>
  </w:p>
  <w:p w:rsidR="00E01EA0" w:rsidRDefault="00E01EA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4CB"/>
    <w:multiLevelType w:val="multilevel"/>
    <w:tmpl w:val="11A0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43453"/>
    <w:multiLevelType w:val="multilevel"/>
    <w:tmpl w:val="549E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A5841"/>
    <w:rsid w:val="0025110D"/>
    <w:rsid w:val="003703CC"/>
    <w:rsid w:val="005B46AA"/>
    <w:rsid w:val="00723266"/>
    <w:rsid w:val="0087615A"/>
    <w:rsid w:val="008838DB"/>
    <w:rsid w:val="008A5841"/>
    <w:rsid w:val="009E2F6F"/>
    <w:rsid w:val="00E01EA0"/>
    <w:rsid w:val="00E056DB"/>
    <w:rsid w:val="00FF5A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DB"/>
  </w:style>
  <w:style w:type="paragraph" w:styleId="Ttulo1">
    <w:name w:val="heading 1"/>
    <w:basedOn w:val="Normal"/>
    <w:link w:val="Ttulo1Car"/>
    <w:uiPriority w:val="9"/>
    <w:qFormat/>
    <w:rsid w:val="008A5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A584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84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A584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8A5841"/>
    <w:rPr>
      <w:color w:val="0000FF"/>
      <w:u w:val="single"/>
    </w:rPr>
  </w:style>
  <w:style w:type="character" w:customStyle="1" w:styleId="apple-converted-space">
    <w:name w:val="apple-converted-space"/>
    <w:basedOn w:val="Fuentedeprrafopredeter"/>
    <w:rsid w:val="008A5841"/>
  </w:style>
  <w:style w:type="paragraph" w:styleId="NormalWeb">
    <w:name w:val="Normal (Web)"/>
    <w:basedOn w:val="Normal"/>
    <w:uiPriority w:val="99"/>
    <w:semiHidden/>
    <w:unhideWhenUsed/>
    <w:rsid w:val="008A584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8A5841"/>
  </w:style>
  <w:style w:type="character" w:customStyle="1" w:styleId="tocnumber">
    <w:name w:val="tocnumber"/>
    <w:basedOn w:val="Fuentedeprrafopredeter"/>
    <w:rsid w:val="008A5841"/>
  </w:style>
  <w:style w:type="character" w:customStyle="1" w:styleId="toctext">
    <w:name w:val="toctext"/>
    <w:basedOn w:val="Fuentedeprrafopredeter"/>
    <w:rsid w:val="008A5841"/>
  </w:style>
  <w:style w:type="character" w:customStyle="1" w:styleId="mw-headline">
    <w:name w:val="mw-headline"/>
    <w:basedOn w:val="Fuentedeprrafopredeter"/>
    <w:rsid w:val="008A5841"/>
  </w:style>
  <w:style w:type="character" w:customStyle="1" w:styleId="mw-editsection">
    <w:name w:val="mw-editsection"/>
    <w:basedOn w:val="Fuentedeprrafopredeter"/>
    <w:rsid w:val="008A5841"/>
  </w:style>
  <w:style w:type="character" w:customStyle="1" w:styleId="mw-editsection-bracket">
    <w:name w:val="mw-editsection-bracket"/>
    <w:basedOn w:val="Fuentedeprrafopredeter"/>
    <w:rsid w:val="008A5841"/>
  </w:style>
  <w:style w:type="paragraph" w:styleId="Textodeglobo">
    <w:name w:val="Balloon Text"/>
    <w:basedOn w:val="Normal"/>
    <w:link w:val="TextodegloboCar"/>
    <w:uiPriority w:val="99"/>
    <w:semiHidden/>
    <w:unhideWhenUsed/>
    <w:rsid w:val="008A5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841"/>
    <w:rPr>
      <w:rFonts w:ascii="Tahoma" w:hAnsi="Tahoma" w:cs="Tahoma"/>
      <w:sz w:val="16"/>
      <w:szCs w:val="16"/>
    </w:rPr>
  </w:style>
  <w:style w:type="character" w:customStyle="1" w:styleId="post-content">
    <w:name w:val="post-content"/>
    <w:basedOn w:val="Fuentedeprrafopredeter"/>
    <w:rsid w:val="008A5841"/>
  </w:style>
  <w:style w:type="character" w:styleId="Textoennegrita">
    <w:name w:val="Strong"/>
    <w:basedOn w:val="Fuentedeprrafopredeter"/>
    <w:uiPriority w:val="22"/>
    <w:qFormat/>
    <w:rsid w:val="00E01EA0"/>
    <w:rPr>
      <w:b/>
      <w:bCs/>
    </w:rPr>
  </w:style>
  <w:style w:type="paragraph" w:styleId="Encabezado">
    <w:name w:val="header"/>
    <w:basedOn w:val="Normal"/>
    <w:link w:val="EncabezadoCar"/>
    <w:uiPriority w:val="99"/>
    <w:unhideWhenUsed/>
    <w:rsid w:val="00E01E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EA0"/>
  </w:style>
  <w:style w:type="paragraph" w:styleId="Piedepgina">
    <w:name w:val="footer"/>
    <w:basedOn w:val="Normal"/>
    <w:link w:val="PiedepginaCar"/>
    <w:uiPriority w:val="99"/>
    <w:unhideWhenUsed/>
    <w:rsid w:val="00E01E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EA0"/>
  </w:style>
</w:styles>
</file>

<file path=word/webSettings.xml><?xml version="1.0" encoding="utf-8"?>
<w:webSettings xmlns:r="http://schemas.openxmlformats.org/officeDocument/2006/relationships" xmlns:w="http://schemas.openxmlformats.org/wordprocessingml/2006/main">
  <w:divs>
    <w:div w:id="94061742">
      <w:bodyDiv w:val="1"/>
      <w:marLeft w:val="0"/>
      <w:marRight w:val="0"/>
      <w:marTop w:val="0"/>
      <w:marBottom w:val="0"/>
      <w:divBdr>
        <w:top w:val="none" w:sz="0" w:space="0" w:color="auto"/>
        <w:left w:val="none" w:sz="0" w:space="0" w:color="auto"/>
        <w:bottom w:val="none" w:sz="0" w:space="0" w:color="auto"/>
        <w:right w:val="none" w:sz="0" w:space="0" w:color="auto"/>
      </w:divBdr>
    </w:div>
    <w:div w:id="149445170">
      <w:bodyDiv w:val="1"/>
      <w:marLeft w:val="0"/>
      <w:marRight w:val="0"/>
      <w:marTop w:val="0"/>
      <w:marBottom w:val="0"/>
      <w:divBdr>
        <w:top w:val="none" w:sz="0" w:space="0" w:color="auto"/>
        <w:left w:val="none" w:sz="0" w:space="0" w:color="auto"/>
        <w:bottom w:val="none" w:sz="0" w:space="0" w:color="auto"/>
        <w:right w:val="none" w:sz="0" w:space="0" w:color="auto"/>
      </w:divBdr>
    </w:div>
    <w:div w:id="531846876">
      <w:bodyDiv w:val="1"/>
      <w:marLeft w:val="0"/>
      <w:marRight w:val="0"/>
      <w:marTop w:val="0"/>
      <w:marBottom w:val="0"/>
      <w:divBdr>
        <w:top w:val="none" w:sz="0" w:space="0" w:color="auto"/>
        <w:left w:val="none" w:sz="0" w:space="0" w:color="auto"/>
        <w:bottom w:val="none" w:sz="0" w:space="0" w:color="auto"/>
        <w:right w:val="none" w:sz="0" w:space="0" w:color="auto"/>
      </w:divBdr>
    </w:div>
    <w:div w:id="995693397">
      <w:bodyDiv w:val="1"/>
      <w:marLeft w:val="0"/>
      <w:marRight w:val="0"/>
      <w:marTop w:val="0"/>
      <w:marBottom w:val="0"/>
      <w:divBdr>
        <w:top w:val="none" w:sz="0" w:space="0" w:color="auto"/>
        <w:left w:val="none" w:sz="0" w:space="0" w:color="auto"/>
        <w:bottom w:val="none" w:sz="0" w:space="0" w:color="auto"/>
        <w:right w:val="none" w:sz="0" w:space="0" w:color="auto"/>
      </w:divBdr>
      <w:divsChild>
        <w:div w:id="1302149379">
          <w:marLeft w:val="0"/>
          <w:marRight w:val="0"/>
          <w:marTop w:val="0"/>
          <w:marBottom w:val="0"/>
          <w:divBdr>
            <w:top w:val="none" w:sz="0" w:space="0" w:color="auto"/>
            <w:left w:val="none" w:sz="0" w:space="0" w:color="auto"/>
            <w:bottom w:val="none" w:sz="0" w:space="0" w:color="auto"/>
            <w:right w:val="none" w:sz="0" w:space="0" w:color="auto"/>
          </w:divBdr>
          <w:divsChild>
            <w:div w:id="663552619">
              <w:marLeft w:val="0"/>
              <w:marRight w:val="0"/>
              <w:marTop w:val="0"/>
              <w:marBottom w:val="0"/>
              <w:divBdr>
                <w:top w:val="none" w:sz="0" w:space="0" w:color="auto"/>
                <w:left w:val="none" w:sz="0" w:space="0" w:color="auto"/>
                <w:bottom w:val="none" w:sz="0" w:space="0" w:color="auto"/>
                <w:right w:val="none" w:sz="0" w:space="0" w:color="auto"/>
              </w:divBdr>
              <w:divsChild>
                <w:div w:id="1258716222">
                  <w:marLeft w:val="0"/>
                  <w:marRight w:val="0"/>
                  <w:marTop w:val="0"/>
                  <w:marBottom w:val="0"/>
                  <w:divBdr>
                    <w:top w:val="none" w:sz="0" w:space="0" w:color="auto"/>
                    <w:left w:val="none" w:sz="0" w:space="0" w:color="auto"/>
                    <w:bottom w:val="none" w:sz="0" w:space="0" w:color="auto"/>
                    <w:right w:val="none" w:sz="0" w:space="0" w:color="auto"/>
                  </w:divBdr>
                </w:div>
                <w:div w:id="91511979">
                  <w:marLeft w:val="0"/>
                  <w:marRight w:val="0"/>
                  <w:marTop w:val="0"/>
                  <w:marBottom w:val="0"/>
                  <w:divBdr>
                    <w:top w:val="none" w:sz="0" w:space="0" w:color="auto"/>
                    <w:left w:val="none" w:sz="0" w:space="0" w:color="auto"/>
                    <w:bottom w:val="none" w:sz="0" w:space="0" w:color="auto"/>
                    <w:right w:val="none" w:sz="0" w:space="0" w:color="auto"/>
                  </w:divBdr>
                </w:div>
                <w:div w:id="2013797085">
                  <w:marLeft w:val="0"/>
                  <w:marRight w:val="0"/>
                  <w:marTop w:val="0"/>
                  <w:marBottom w:val="0"/>
                  <w:divBdr>
                    <w:top w:val="none" w:sz="0" w:space="0" w:color="auto"/>
                    <w:left w:val="none" w:sz="0" w:space="0" w:color="auto"/>
                    <w:bottom w:val="none" w:sz="0" w:space="0" w:color="auto"/>
                    <w:right w:val="none" w:sz="0" w:space="0" w:color="auto"/>
                  </w:divBdr>
                </w:div>
                <w:div w:id="2099472897">
                  <w:marLeft w:val="0"/>
                  <w:marRight w:val="0"/>
                  <w:marTop w:val="0"/>
                  <w:marBottom w:val="0"/>
                  <w:divBdr>
                    <w:top w:val="single" w:sz="6" w:space="5" w:color="AAAAAA"/>
                    <w:left w:val="single" w:sz="6" w:space="5" w:color="AAAAAA"/>
                    <w:bottom w:val="single" w:sz="6" w:space="5" w:color="AAAAAA"/>
                    <w:right w:val="single" w:sz="6" w:space="5" w:color="AAAAAA"/>
                  </w:divBdr>
                </w:div>
                <w:div w:id="1037775842">
                  <w:marLeft w:val="0"/>
                  <w:marRight w:val="336"/>
                  <w:marTop w:val="120"/>
                  <w:marBottom w:val="312"/>
                  <w:divBdr>
                    <w:top w:val="none" w:sz="0" w:space="0" w:color="auto"/>
                    <w:left w:val="none" w:sz="0" w:space="0" w:color="auto"/>
                    <w:bottom w:val="none" w:sz="0" w:space="0" w:color="auto"/>
                    <w:right w:val="none" w:sz="0" w:space="0" w:color="auto"/>
                  </w:divBdr>
                  <w:divsChild>
                    <w:div w:id="129548018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84314228">
                  <w:marLeft w:val="336"/>
                  <w:marRight w:val="0"/>
                  <w:marTop w:val="120"/>
                  <w:marBottom w:val="312"/>
                  <w:divBdr>
                    <w:top w:val="none" w:sz="0" w:space="0" w:color="auto"/>
                    <w:left w:val="none" w:sz="0" w:space="0" w:color="auto"/>
                    <w:bottom w:val="none" w:sz="0" w:space="0" w:color="auto"/>
                    <w:right w:val="none" w:sz="0" w:space="0" w:color="auto"/>
                  </w:divBdr>
                  <w:divsChild>
                    <w:div w:id="20309077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3674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Carnivora" TargetMode="External"/><Relationship Id="rId117" Type="http://schemas.openxmlformats.org/officeDocument/2006/relationships/hyperlink" Target="http://es.wikipedia.org/wiki/Mac_OS_X_v10.6" TargetMode="External"/><Relationship Id="rId21" Type="http://schemas.openxmlformats.org/officeDocument/2006/relationships/hyperlink" Target="http://es.wikipedia.org/wiki/Filo" TargetMode="External"/><Relationship Id="rId42" Type="http://schemas.openxmlformats.org/officeDocument/2006/relationships/hyperlink" Target="http://es.wikipedia.org/wiki/Mam%C3%ADfero" TargetMode="External"/><Relationship Id="rId47" Type="http://schemas.openxmlformats.org/officeDocument/2006/relationships/hyperlink" Target="http://es.wikipedia.org/wiki/Metro" TargetMode="External"/><Relationship Id="rId63" Type="http://schemas.openxmlformats.org/officeDocument/2006/relationships/hyperlink" Target="http://es.wikipedia.org/wiki/Ardilla" TargetMode="External"/><Relationship Id="rId68" Type="http://schemas.openxmlformats.org/officeDocument/2006/relationships/hyperlink" Target="http://es.wikipedia.org/wiki/Chova" TargetMode="External"/><Relationship Id="rId84" Type="http://schemas.openxmlformats.org/officeDocument/2006/relationships/hyperlink" Target="http://es.wikipedia.org/wiki/Panthera_uncia" TargetMode="External"/><Relationship Id="rId89" Type="http://schemas.openxmlformats.org/officeDocument/2006/relationships/hyperlink" Target="http://es.wikipedia.org/wiki/Zool%C3%B3gico_de_San_Diego" TargetMode="External"/><Relationship Id="rId112" Type="http://schemas.openxmlformats.org/officeDocument/2006/relationships/hyperlink" Target="http://es.wikipedia.org/wiki/Daimonion" TargetMode="External"/><Relationship Id="rId133" Type="http://schemas.openxmlformats.org/officeDocument/2006/relationships/image" Target="media/image15.jpeg"/><Relationship Id="rId138" Type="http://schemas.openxmlformats.org/officeDocument/2006/relationships/hyperlink" Target="http://www.paxala.com/aves/" TargetMode="External"/><Relationship Id="rId16" Type="http://schemas.openxmlformats.org/officeDocument/2006/relationships/hyperlink" Target="http://es.wikipedia.org/wiki/Uni%C3%B3n_Internacional_para_la_Conservaci%C3%B3n_de_la_Naturaleza" TargetMode="External"/><Relationship Id="rId107" Type="http://schemas.openxmlformats.org/officeDocument/2006/relationships/hyperlink" Target="http://es.wikipedia.org/wiki/Panthera_uncia" TargetMode="External"/><Relationship Id="rId11" Type="http://schemas.openxmlformats.org/officeDocument/2006/relationships/image" Target="media/image2.jpeg"/><Relationship Id="rId32" Type="http://schemas.openxmlformats.org/officeDocument/2006/relationships/hyperlink" Target="http://es.wikipedia.org/wiki/Panthera" TargetMode="External"/><Relationship Id="rId37" Type="http://schemas.openxmlformats.org/officeDocument/2006/relationships/hyperlink" Target="http://es.wikipedia.org/wiki/Sinonimia_(biolog%C3%ADa)" TargetMode="External"/><Relationship Id="rId53" Type="http://schemas.openxmlformats.org/officeDocument/2006/relationships/hyperlink" Target="http://es.wikipedia.org/wiki/Panthera_uncia" TargetMode="External"/><Relationship Id="rId58" Type="http://schemas.openxmlformats.org/officeDocument/2006/relationships/hyperlink" Target="http://commons.wikimedia.org/wiki/File:L%C3%A9opard_des_neiges_14081.jpg" TargetMode="External"/><Relationship Id="rId74" Type="http://schemas.openxmlformats.org/officeDocument/2006/relationships/hyperlink" Target="http://es.wikipedia.org/w/index.php?title=Panthera_uncia&amp;action=edit&amp;section=2" TargetMode="External"/><Relationship Id="rId79" Type="http://schemas.openxmlformats.org/officeDocument/2006/relationships/hyperlink" Target="http://es.wikipedia.org/wiki/Panthera_pardus" TargetMode="External"/><Relationship Id="rId102" Type="http://schemas.openxmlformats.org/officeDocument/2006/relationships/hyperlink" Target="http://es.wikipedia.org/wiki/Genoma_mitocondrial" TargetMode="External"/><Relationship Id="rId123" Type="http://schemas.openxmlformats.org/officeDocument/2006/relationships/hyperlink" Target="http://es.wikipedia.org/wiki/Pico_Jengish_Chokusu" TargetMode="External"/><Relationship Id="rId128" Type="http://schemas.openxmlformats.org/officeDocument/2006/relationships/image" Target="media/image10.jpeg"/><Relationship Id="rId5" Type="http://schemas.openxmlformats.org/officeDocument/2006/relationships/webSettings" Target="webSettings.xml"/><Relationship Id="rId90" Type="http://schemas.openxmlformats.org/officeDocument/2006/relationships/hyperlink" Target="http://es.wikipedia.org/w/index.php?title=Panthera_uncia&amp;action=edit&amp;section=4" TargetMode="External"/><Relationship Id="rId95" Type="http://schemas.openxmlformats.org/officeDocument/2006/relationships/hyperlink" Target="http://es.wikipedia.org/wiki/Filogenia" TargetMode="External"/><Relationship Id="rId22" Type="http://schemas.openxmlformats.org/officeDocument/2006/relationships/hyperlink" Target="http://es.wikipedia.org/wiki/Chordata" TargetMode="External"/><Relationship Id="rId27" Type="http://schemas.openxmlformats.org/officeDocument/2006/relationships/hyperlink" Target="http://es.wikipedia.org/wiki/Feliformia" TargetMode="External"/><Relationship Id="rId43" Type="http://schemas.openxmlformats.org/officeDocument/2006/relationships/hyperlink" Target="http://es.wikipedia.org/wiki/Carnivora" TargetMode="External"/><Relationship Id="rId48" Type="http://schemas.openxmlformats.org/officeDocument/2006/relationships/hyperlink" Target="http://es.wikipedia.org/wiki/Gestaci%C3%B3n" TargetMode="External"/><Relationship Id="rId64" Type="http://schemas.openxmlformats.org/officeDocument/2006/relationships/hyperlink" Target="http://es.wikipedia.org/wiki/Cabra" TargetMode="External"/><Relationship Id="rId69" Type="http://schemas.openxmlformats.org/officeDocument/2006/relationships/hyperlink" Target="http://es.wikipedia.org/wiki/Hemitragus_jemlahicus" TargetMode="External"/><Relationship Id="rId113" Type="http://schemas.openxmlformats.org/officeDocument/2006/relationships/hyperlink" Target="http://es.wikipedia.org/wiki/Alma" TargetMode="External"/><Relationship Id="rId118" Type="http://schemas.openxmlformats.org/officeDocument/2006/relationships/hyperlink" Target="http://es.wikipedia.org/wiki/Leopardo_de_las_Nieves" TargetMode="External"/><Relationship Id="rId134" Type="http://schemas.openxmlformats.org/officeDocument/2006/relationships/image" Target="media/image16.jpeg"/><Relationship Id="rId139" Type="http://schemas.openxmlformats.org/officeDocument/2006/relationships/header" Target="header1.xml"/><Relationship Id="rId8" Type="http://schemas.openxmlformats.org/officeDocument/2006/relationships/hyperlink" Target="http://es.wikipedia.org/wiki/Ayuda:C%C3%B3mo_leer_una_ficha_de_tax%C3%B3n" TargetMode="External"/><Relationship Id="rId51" Type="http://schemas.openxmlformats.org/officeDocument/2006/relationships/hyperlink" Target="http://es.wikipedia.org/wiki/Panthera_uncia" TargetMode="External"/><Relationship Id="rId72" Type="http://schemas.openxmlformats.org/officeDocument/2006/relationships/hyperlink" Target="http://es.wikipedia.org/wiki/Capra_sibirica" TargetMode="External"/><Relationship Id="rId80" Type="http://schemas.openxmlformats.org/officeDocument/2006/relationships/hyperlink" Target="http://es.wikipedia.org/wiki/Panthera_tigris" TargetMode="External"/><Relationship Id="rId85" Type="http://schemas.openxmlformats.org/officeDocument/2006/relationships/hyperlink" Target="http://es.wikipedia.org/w/index.php?title=Panthera_uncia&amp;action=edit&amp;section=3" TargetMode="External"/><Relationship Id="rId93" Type="http://schemas.openxmlformats.org/officeDocument/2006/relationships/hyperlink" Target="http://es.wikipedia.org/wiki/Panthera_uncia" TargetMode="External"/><Relationship Id="rId98" Type="http://schemas.openxmlformats.org/officeDocument/2006/relationships/hyperlink" Target="http://es.wikipedia.org/wiki/Panthera_pardus" TargetMode="External"/><Relationship Id="rId121" Type="http://schemas.openxmlformats.org/officeDocument/2006/relationships/hyperlink" Target="http://es.wikipedia.org/wiki/Pico_Korzhenevskaya"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s.wikipedia.org/wiki/Estado_de_conservaci%C3%B3n" TargetMode="External"/><Relationship Id="rId17" Type="http://schemas.openxmlformats.org/officeDocument/2006/relationships/hyperlink" Target="http://es.wikipedia.org/wiki/Panthera_uncia" TargetMode="External"/><Relationship Id="rId25" Type="http://schemas.openxmlformats.org/officeDocument/2006/relationships/hyperlink" Target="http://es.wikipedia.org/wiki/Orden_(biolog%C3%ADa)" TargetMode="External"/><Relationship Id="rId33" Type="http://schemas.openxmlformats.org/officeDocument/2006/relationships/hyperlink" Target="http://es.wikipedia.org/wiki/Especie" TargetMode="External"/><Relationship Id="rId38" Type="http://schemas.openxmlformats.org/officeDocument/2006/relationships/hyperlink" Target="http://es.wikipedia.org/wiki/Johann_Christian_Daniel_von_Schreber" TargetMode="External"/><Relationship Id="rId46" Type="http://schemas.openxmlformats.org/officeDocument/2006/relationships/hyperlink" Target="http://es.wikipedia.org/wiki/Asia_Central" TargetMode="External"/><Relationship Id="rId59" Type="http://schemas.openxmlformats.org/officeDocument/2006/relationships/image" Target="media/image5.jpeg"/><Relationship Id="rId67" Type="http://schemas.openxmlformats.org/officeDocument/2006/relationships/hyperlink" Target="http://es.wikipedia.org/wiki/Fringilla" TargetMode="External"/><Relationship Id="rId103" Type="http://schemas.openxmlformats.org/officeDocument/2006/relationships/hyperlink" Target="http://es.wikipedia.org/wiki/Panthera_leo" TargetMode="External"/><Relationship Id="rId108" Type="http://schemas.openxmlformats.org/officeDocument/2006/relationships/hyperlink" Target="http://es.wikipedia.org/w/index.php?title=Panthera_uncia&amp;action=edit&amp;section=5" TargetMode="External"/><Relationship Id="rId116" Type="http://schemas.openxmlformats.org/officeDocument/2006/relationships/hyperlink" Target="http://es.wikipedia.org/wiki/Apple_Inc." TargetMode="External"/><Relationship Id="rId124" Type="http://schemas.openxmlformats.org/officeDocument/2006/relationships/hyperlink" Target="http://es.wikipedia.org/wiki/China" TargetMode="External"/><Relationship Id="rId129" Type="http://schemas.openxmlformats.org/officeDocument/2006/relationships/image" Target="media/image11.gif"/><Relationship Id="rId137" Type="http://schemas.openxmlformats.org/officeDocument/2006/relationships/image" Target="media/image18.jpeg"/><Relationship Id="rId20" Type="http://schemas.openxmlformats.org/officeDocument/2006/relationships/hyperlink" Target="http://es.wikipedia.org/wiki/Animalia" TargetMode="External"/><Relationship Id="rId41" Type="http://schemas.openxmlformats.org/officeDocument/2006/relationships/hyperlink" Target="http://es.wikipedia.org/wiki/Especie_(biolog%C3%ADa)" TargetMode="External"/><Relationship Id="rId54" Type="http://schemas.openxmlformats.org/officeDocument/2006/relationships/hyperlink" Target="http://es.wikipedia.org/wiki/Panthera_uncia" TargetMode="External"/><Relationship Id="rId62" Type="http://schemas.openxmlformats.org/officeDocument/2006/relationships/hyperlink" Target="http://es.wikipedia.org/wiki/Conejo" TargetMode="External"/><Relationship Id="rId70" Type="http://schemas.openxmlformats.org/officeDocument/2006/relationships/hyperlink" Target="http://es.wikipedia.org/wiki/Musara%C3%B1a" TargetMode="External"/><Relationship Id="rId75" Type="http://schemas.openxmlformats.org/officeDocument/2006/relationships/hyperlink" Target="http://es.wikipedia.org/wiki/Rugido" TargetMode="External"/><Relationship Id="rId83" Type="http://schemas.openxmlformats.org/officeDocument/2006/relationships/hyperlink" Target="http://es.wikipedia.org/wiki/Panthera_uncia" TargetMode="External"/><Relationship Id="rId88" Type="http://schemas.openxmlformats.org/officeDocument/2006/relationships/image" Target="media/image6.jpeg"/><Relationship Id="rId91" Type="http://schemas.openxmlformats.org/officeDocument/2006/relationships/hyperlink" Target="http://es.wikipedia.org/wiki/G%C3%A9nero_(biolog%C3%ADa)" TargetMode="External"/><Relationship Id="rId96" Type="http://schemas.openxmlformats.org/officeDocument/2006/relationships/hyperlink" Target="http://es.wikipedia.org/wiki/Panthera_leo" TargetMode="External"/><Relationship Id="rId111" Type="http://schemas.openxmlformats.org/officeDocument/2006/relationships/hyperlink" Target="http://es.wikipedia.org/wiki/Philip_Pullman" TargetMode="External"/><Relationship Id="rId132" Type="http://schemas.openxmlformats.org/officeDocument/2006/relationships/image" Target="media/image14.jpeg"/><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wikipedia.org/wiki/Especie_en_peligro_de_extinci%C3%B3n" TargetMode="External"/><Relationship Id="rId23" Type="http://schemas.openxmlformats.org/officeDocument/2006/relationships/hyperlink" Target="http://es.wikipedia.org/wiki/Clase_(biolog%C3%ADa)" TargetMode="External"/><Relationship Id="rId28" Type="http://schemas.openxmlformats.org/officeDocument/2006/relationships/hyperlink" Target="http://es.wikipedia.org/wiki/Familia_(biolog%C3%ADa)" TargetMode="External"/><Relationship Id="rId36" Type="http://schemas.openxmlformats.org/officeDocument/2006/relationships/image" Target="media/image4.png"/><Relationship Id="rId49" Type="http://schemas.openxmlformats.org/officeDocument/2006/relationships/hyperlink" Target="http://es.wikipedia.org/wiki/Panthera_uncia" TargetMode="External"/><Relationship Id="rId57" Type="http://schemas.openxmlformats.org/officeDocument/2006/relationships/hyperlink" Target="http://es.wikipedia.org/w/index.php?title=Panthera_uncia&amp;action=edit&amp;section=1" TargetMode="External"/><Relationship Id="rId106" Type="http://schemas.openxmlformats.org/officeDocument/2006/relationships/hyperlink" Target="http://es.wikipedia.org/wiki/Subespecie" TargetMode="External"/><Relationship Id="rId114" Type="http://schemas.openxmlformats.org/officeDocument/2006/relationships/hyperlink" Target="http://es.wikipedia.org/wiki/Kung_Fu_Panda" TargetMode="External"/><Relationship Id="rId119" Type="http://schemas.openxmlformats.org/officeDocument/2006/relationships/hyperlink" Target="http://es.wikipedia.org/wiki/Uni%C3%B3n_Sovi%C3%A9tica" TargetMode="External"/><Relationship Id="rId127" Type="http://schemas.openxmlformats.org/officeDocument/2006/relationships/image" Target="media/image9.jpeg"/><Relationship Id="rId10" Type="http://schemas.openxmlformats.org/officeDocument/2006/relationships/hyperlink" Target="http://commons.wikimedia.org/wiki/File:Uncia_uncia.jpg" TargetMode="External"/><Relationship Id="rId31" Type="http://schemas.openxmlformats.org/officeDocument/2006/relationships/hyperlink" Target="http://es.wikipedia.org/wiki/G%C3%A9nero_(biolog%C3%ADa)" TargetMode="External"/><Relationship Id="rId44" Type="http://schemas.openxmlformats.org/officeDocument/2006/relationships/hyperlink" Target="http://es.wikipedia.org/wiki/Familia_(biolog%C3%ADa)" TargetMode="External"/><Relationship Id="rId52" Type="http://schemas.openxmlformats.org/officeDocument/2006/relationships/hyperlink" Target="http://es.wikipedia.org/wiki/Panthera_uncia" TargetMode="External"/><Relationship Id="rId60" Type="http://schemas.openxmlformats.org/officeDocument/2006/relationships/hyperlink" Target="http://es.wikipedia.org/wiki/Amn%C3%A9ville" TargetMode="External"/><Relationship Id="rId65" Type="http://schemas.openxmlformats.org/officeDocument/2006/relationships/hyperlink" Target="http://es.wikipedia.org/wiki/Venado" TargetMode="External"/><Relationship Id="rId73" Type="http://schemas.openxmlformats.org/officeDocument/2006/relationships/hyperlink" Target="http://es.wikipedia.org/wiki/Capra_falconeri" TargetMode="External"/><Relationship Id="rId78" Type="http://schemas.openxmlformats.org/officeDocument/2006/relationships/hyperlink" Target="http://es.wikipedia.org/wiki/Panthera_leo" TargetMode="External"/><Relationship Id="rId81" Type="http://schemas.openxmlformats.org/officeDocument/2006/relationships/hyperlink" Target="http://es.wikipedia.org/wiki/Panthera_onca" TargetMode="External"/><Relationship Id="rId86" Type="http://schemas.openxmlformats.org/officeDocument/2006/relationships/hyperlink" Target="http://es.wikipedia.org/wiki/Panthera_uncia" TargetMode="External"/><Relationship Id="rId94" Type="http://schemas.openxmlformats.org/officeDocument/2006/relationships/hyperlink" Target="http://es.wikipedia.org/wiki/Gen%C3%A9tica" TargetMode="External"/><Relationship Id="rId99" Type="http://schemas.openxmlformats.org/officeDocument/2006/relationships/hyperlink" Target="http://es.wikipedia.org/wiki/Panthera_onca" TargetMode="External"/><Relationship Id="rId101" Type="http://schemas.openxmlformats.org/officeDocument/2006/relationships/hyperlink" Target="http://es.wikipedia.org/wiki/Panthera_uncia" TargetMode="External"/><Relationship Id="rId122" Type="http://schemas.openxmlformats.org/officeDocument/2006/relationships/hyperlink" Target="http://es.wikipedia.org/wiki/Pico_Ismail_Samani" TargetMode="External"/><Relationship Id="rId130" Type="http://schemas.openxmlformats.org/officeDocument/2006/relationships/image" Target="media/image12.jpeg"/><Relationship Id="rId135" Type="http://schemas.openxmlformats.org/officeDocument/2006/relationships/hyperlink" Target="http://www.taringa.net/posts/noticias/15414994/Leopardos-de-las-nieves-en-PELIGRO.html"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commons.wikimedia.org/wiki/File:Status_iucn3.1_EN_es.svg" TargetMode="External"/><Relationship Id="rId18" Type="http://schemas.openxmlformats.org/officeDocument/2006/relationships/hyperlink" Target="http://es.wikipedia.org/wiki/Clasificaci%C3%B3n_cient%C3%ADfica" TargetMode="External"/><Relationship Id="rId39" Type="http://schemas.openxmlformats.org/officeDocument/2006/relationships/hyperlink" Target="http://es.wikipedia.org/wiki/Panthera_uncia" TargetMode="External"/><Relationship Id="rId109" Type="http://schemas.openxmlformats.org/officeDocument/2006/relationships/hyperlink" Target="http://es.wikipedia.org/wiki/Trilog%C3%ADa" TargetMode="External"/><Relationship Id="rId34" Type="http://schemas.openxmlformats.org/officeDocument/2006/relationships/hyperlink" Target="http://es.wikipedia.org/wiki/Johann_Christian_Daniel_von_Schreber" TargetMode="External"/><Relationship Id="rId50" Type="http://schemas.openxmlformats.org/officeDocument/2006/relationships/hyperlink" Target="http://es.wikipedia.org/wiki/Panthera_uncia" TargetMode="External"/><Relationship Id="rId55" Type="http://schemas.openxmlformats.org/officeDocument/2006/relationships/hyperlink" Target="http://es.wikipedia.org/wiki/Panthera_uncia" TargetMode="External"/><Relationship Id="rId76" Type="http://schemas.openxmlformats.org/officeDocument/2006/relationships/hyperlink" Target="http://es.wikipedia.org/wiki/Pantherinae" TargetMode="External"/><Relationship Id="rId97" Type="http://schemas.openxmlformats.org/officeDocument/2006/relationships/hyperlink" Target="http://es.wikipedia.org/wiki/Panthera_tigris" TargetMode="External"/><Relationship Id="rId104" Type="http://schemas.openxmlformats.org/officeDocument/2006/relationships/hyperlink" Target="http://es.wikipedia.org/wiki/Panthera_uncia" TargetMode="External"/><Relationship Id="rId120" Type="http://schemas.openxmlformats.org/officeDocument/2006/relationships/hyperlink" Target="http://es.wikipedia.org/wiki/Pico_Lenin" TargetMode="External"/><Relationship Id="rId125" Type="http://schemas.openxmlformats.org/officeDocument/2006/relationships/image" Target="media/image7.jpeg"/><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es.wikipedia.org/wiki/Marmota" TargetMode="External"/><Relationship Id="rId92" Type="http://schemas.openxmlformats.org/officeDocument/2006/relationships/hyperlink" Target="http://es.wikipedia.org/wiki/Felis" TargetMode="External"/><Relationship Id="rId2" Type="http://schemas.openxmlformats.org/officeDocument/2006/relationships/numbering" Target="numbering.xml"/><Relationship Id="rId29" Type="http://schemas.openxmlformats.org/officeDocument/2006/relationships/hyperlink" Target="http://es.wikipedia.org/wiki/Felidae" TargetMode="External"/><Relationship Id="rId24" Type="http://schemas.openxmlformats.org/officeDocument/2006/relationships/hyperlink" Target="http://es.wikipedia.org/wiki/Mammalia" TargetMode="External"/><Relationship Id="rId40" Type="http://schemas.openxmlformats.org/officeDocument/2006/relationships/hyperlink" Target="http://es.wikipedia.org/wiki/Panthera_uncia" TargetMode="External"/><Relationship Id="rId45" Type="http://schemas.openxmlformats.org/officeDocument/2006/relationships/hyperlink" Target="http://es.wikipedia.org/wiki/Felidae" TargetMode="External"/><Relationship Id="rId66" Type="http://schemas.openxmlformats.org/officeDocument/2006/relationships/hyperlink" Target="http://es.wikipedia.org/wiki/P%C3%A1jaros" TargetMode="External"/><Relationship Id="rId87" Type="http://schemas.openxmlformats.org/officeDocument/2006/relationships/hyperlink" Target="http://commons.wikimedia.org/wiki/File:Lightmatter_snowleopard.jpg" TargetMode="External"/><Relationship Id="rId110" Type="http://schemas.openxmlformats.org/officeDocument/2006/relationships/hyperlink" Target="http://es.wikipedia.org/wiki/La_materia_oscura" TargetMode="External"/><Relationship Id="rId115" Type="http://schemas.openxmlformats.org/officeDocument/2006/relationships/hyperlink" Target="http://es.wikipedia.org/wiki/Mac_OS_X" TargetMode="External"/><Relationship Id="rId131" Type="http://schemas.openxmlformats.org/officeDocument/2006/relationships/image" Target="media/image13.jpeg"/><Relationship Id="rId136" Type="http://schemas.openxmlformats.org/officeDocument/2006/relationships/image" Target="media/image17.jpeg"/><Relationship Id="rId61" Type="http://schemas.openxmlformats.org/officeDocument/2006/relationships/hyperlink" Target="http://es.wikipedia.org/wiki/Francia" TargetMode="External"/><Relationship Id="rId82" Type="http://schemas.openxmlformats.org/officeDocument/2006/relationships/hyperlink" Target="http://es.wikipedia.org/wiki/Cuerda_vocal" TargetMode="External"/><Relationship Id="rId19" Type="http://schemas.openxmlformats.org/officeDocument/2006/relationships/hyperlink" Target="http://es.wikipedia.org/wiki/Reino_(biolog%C3%ADa)" TargetMode="External"/><Relationship Id="rId14" Type="http://schemas.openxmlformats.org/officeDocument/2006/relationships/image" Target="media/image3.png"/><Relationship Id="rId30" Type="http://schemas.openxmlformats.org/officeDocument/2006/relationships/hyperlink" Target="http://es.wikipedia.org/wiki/Pantherinae" TargetMode="External"/><Relationship Id="rId35" Type="http://schemas.openxmlformats.org/officeDocument/2006/relationships/hyperlink" Target="http://commons.wikimedia.org/wiki/File:Snow_leopard_range.png" TargetMode="External"/><Relationship Id="rId56" Type="http://schemas.openxmlformats.org/officeDocument/2006/relationships/hyperlink" Target="http://es.wikipedia.org/wiki/Panthera_uncia" TargetMode="External"/><Relationship Id="rId77" Type="http://schemas.openxmlformats.org/officeDocument/2006/relationships/hyperlink" Target="http://es.wikipedia.org/wiki/Hueso_hioides" TargetMode="External"/><Relationship Id="rId100" Type="http://schemas.openxmlformats.org/officeDocument/2006/relationships/hyperlink" Target="http://es.wikipedia.org/wiki/Panthera_uncia" TargetMode="External"/><Relationship Id="rId105" Type="http://schemas.openxmlformats.org/officeDocument/2006/relationships/hyperlink" Target="http://es.wikipedia.org/wiki/Panthera_uncia" TargetMode="External"/><Relationship Id="rId126"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DABE-01A6-4545-979D-80EEDB3B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5316</Words>
  <Characters>29241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34489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IE</cp:lastModifiedBy>
  <cp:revision>5</cp:revision>
  <dcterms:created xsi:type="dcterms:W3CDTF">2014-09-22T14:23:00Z</dcterms:created>
  <dcterms:modified xsi:type="dcterms:W3CDTF">2014-09-29T13:09:00Z</dcterms:modified>
</cp:coreProperties>
</file>